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spacing w:after="0" w:before="0" w:line="408" w:lineRule="auto"/>
        <w:ind w:firstLine="0" w:left="120"/>
        <w:jc w:val="center"/>
      </w:pPr>
      <w:bookmarkStart w:id="1" w:name="block-63930457"/>
      <w:bookmarkStart w:id="2" w:name="_GoBack"/>
      <w:bookmarkEnd w:id="2"/>
      <w:r>
        <w:rPr>
          <w:rFonts w:ascii="Times New Roman" w:hAnsi="Times New Roman"/>
          <w:b w:val="1"/>
          <w:i w:val="0"/>
          <w:color w:val="000000"/>
          <w:sz w:val="28"/>
        </w:rPr>
        <w:drawing>
          <wp:inline>
            <wp:extent cx="5457824" cy="7496174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5457824" cy="749617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spacing w:after="0" w:before="0" w:line="408" w:lineRule="auto"/>
        <w:ind w:firstLine="0" w:left="120"/>
        <w:jc w:val="center"/>
      </w:pPr>
    </w:p>
    <w:p w14:paraId="0D000000">
      <w:pPr>
        <w:spacing w:after="0" w:before="0"/>
        <w:ind w:firstLine="0" w:left="120"/>
        <w:jc w:val="center"/>
      </w:pPr>
    </w:p>
    <w:p w14:paraId="0E000000">
      <w:pPr>
        <w:spacing w:after="0" w:before="0"/>
        <w:ind w:firstLine="0" w:left="120"/>
        <w:jc w:val="center"/>
      </w:pPr>
    </w:p>
    <w:p w14:paraId="0F000000">
      <w:pPr>
        <w:spacing w:after="0" w:before="0"/>
        <w:ind w:firstLine="0" w:left="120"/>
        <w:jc w:val="center"/>
      </w:pPr>
    </w:p>
    <w:p w14:paraId="10000000">
      <w:pPr>
        <w:spacing w:after="0" w:before="0"/>
        <w:ind w:firstLine="0" w:left="120"/>
        <w:jc w:val="center"/>
      </w:pPr>
    </w:p>
    <w:p w14:paraId="11000000">
      <w:pPr>
        <w:spacing w:after="0" w:before="0"/>
        <w:ind w:firstLine="0" w:left="120"/>
        <w:jc w:val="center"/>
      </w:pPr>
    </w:p>
    <w:p w14:paraId="12000000">
      <w:pPr>
        <w:spacing w:after="0" w:before="0"/>
        <w:ind w:firstLine="0" w:left="120"/>
        <w:jc w:val="center"/>
      </w:pPr>
    </w:p>
    <w:p w14:paraId="13000000">
      <w:pPr>
        <w:spacing w:after="0" w:before="0"/>
        <w:ind w:firstLine="0" w:left="120"/>
        <w:jc w:val="center"/>
      </w:pPr>
    </w:p>
    <w:p w14:paraId="14000000">
      <w:pPr>
        <w:spacing w:after="0" w:before="0"/>
        <w:ind w:firstLine="0" w:left="120"/>
        <w:jc w:val="center"/>
      </w:pPr>
      <w:bookmarkEnd w:id="1"/>
    </w:p>
    <w:p w14:paraId="15000000">
      <w:pPr>
        <w:spacing w:after="0" w:before="0"/>
        <w:ind w:firstLine="600" w:left="0"/>
        <w:jc w:val="both"/>
      </w:pPr>
      <w:bookmarkStart w:id="3" w:name="block-63930461"/>
      <w:r>
        <w:rPr>
          <w:rFonts w:ascii="Times New Roman" w:hAnsi="Times New Roman"/>
          <w:b w:val="0"/>
          <w:i w:val="0"/>
          <w:color w:val="000000"/>
          <w:sz w:val="28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14:paraId="1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14:paraId="1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14:paraId="1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1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1A000000">
      <w:pPr>
        <w:spacing w:after="0" w:before="0"/>
        <w:ind w:firstLine="0" w:left="120"/>
        <w:jc w:val="left"/>
      </w:pPr>
    </w:p>
    <w:p w14:paraId="1B000000">
      <w:pPr>
        <w:spacing w:after="0" w:before="0"/>
        <w:ind w:firstLine="0" w:left="120"/>
        <w:jc w:val="both"/>
      </w:pPr>
    </w:p>
    <w:p w14:paraId="1C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ПОЯСНИТЕЛЬНАЯ ЗАПИСКА</w:t>
      </w:r>
    </w:p>
    <w:p w14:paraId="1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1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2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2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2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2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2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Содержание программы по изобразительному искусству структурировано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система тематических модулей. Изучение содержания всех модулей в 1–4 классах обязательно.</w:t>
      </w:r>
    </w:p>
    <w:p w14:paraId="2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>
        <w:rPr>
          <w:rFonts w:ascii="Times New Roman" w:hAnsi="Times New Roman"/>
          <w:b w:val="0"/>
          <w:i w:val="0"/>
          <w:color w:val="000000"/>
          <w:sz w:val="28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 w14:paraId="26000000">
      <w:pPr>
        <w:spacing w:after="0" w:before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Рабочая программа сформирована с учётом рабочей программы воспит</w:t>
      </w:r>
      <w:r>
        <w:rPr>
          <w:rFonts w:ascii="Times New Roman" w:hAnsi="Times New Roman"/>
          <w:b w:val="1"/>
          <w:sz w:val="28"/>
        </w:rPr>
        <w:t>ания.</w:t>
      </w:r>
    </w:p>
    <w:p w14:paraId="27000000">
      <w:pPr>
        <w:spacing w:after="0" w:before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Воспитательный потенциал предмета «ИЗО</w:t>
      </w:r>
      <w:r>
        <w:rPr>
          <w:rFonts w:ascii="Times New Roman" w:hAnsi="Times New Roman"/>
          <w:sz w:val="28"/>
        </w:rPr>
        <w:t xml:space="preserve">» реализуется </w:t>
      </w:r>
      <w:r>
        <w:rPr>
          <w:rFonts w:ascii="Times New Roman" w:hAnsi="Times New Roman"/>
          <w:sz w:val="28"/>
        </w:rPr>
        <w:t>через</w:t>
      </w:r>
      <w:r>
        <w:rPr>
          <w:rFonts w:ascii="Times New Roman" w:hAnsi="Times New Roman"/>
          <w:sz w:val="28"/>
        </w:rPr>
        <w:t>:</w:t>
      </w:r>
    </w:p>
    <w:p w14:paraId="28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привлечение внимания обучающихся к ценностному аспекту изучаемых на уроках явлений, организацию их работы с получаемой на уроке социально значимой информацией – инициирование ее обсуждения</w:t>
      </w:r>
      <w:r>
        <w:rPr>
          <w:rFonts w:ascii="Times New Roman" w:hAnsi="Times New Roman"/>
          <w:sz w:val="28"/>
        </w:rPr>
        <w:t xml:space="preserve">, высказывания </w:t>
      </w:r>
      <w:r>
        <w:rPr>
          <w:rFonts w:ascii="Times New Roman" w:hAnsi="Times New Roman"/>
          <w:sz w:val="28"/>
        </w:rPr>
        <w:t>обучающимися</w:t>
      </w:r>
      <w:r>
        <w:rPr>
          <w:rFonts w:ascii="Times New Roman" w:hAnsi="Times New Roman"/>
          <w:sz w:val="28"/>
        </w:rPr>
        <w:t xml:space="preserve"> своего мнения по ее поводу, выработки своего к ней отношения;</w:t>
      </w:r>
    </w:p>
    <w:p w14:paraId="29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демонстрацию </w:t>
      </w:r>
      <w:r>
        <w:rPr>
          <w:rFonts w:ascii="Times New Roman" w:hAnsi="Times New Roman"/>
          <w:sz w:val="28"/>
        </w:rPr>
        <w:t>обучающимся</w:t>
      </w:r>
      <w:r>
        <w:rPr>
          <w:rFonts w:ascii="Times New Roman" w:hAnsi="Times New Roman"/>
          <w:sz w:val="28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</w:t>
      </w:r>
      <w:r>
        <w:rPr>
          <w:rFonts w:ascii="Times New Roman" w:hAnsi="Times New Roman"/>
          <w:sz w:val="28"/>
        </w:rPr>
        <w:t>, проблемных ситуаций для обсуждения в классе;</w:t>
      </w:r>
    </w:p>
    <w:p w14:paraId="2A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 на уроках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</w:t>
      </w:r>
      <w:r>
        <w:rPr>
          <w:rFonts w:ascii="Times New Roman" w:hAnsi="Times New Roman"/>
          <w:sz w:val="28"/>
        </w:rPr>
        <w:t xml:space="preserve">бучающимся возможность приобрести опыт ведения конструктивного диалога; групповой работы или работы </w:t>
      </w:r>
      <w:r>
        <w:rPr>
          <w:rFonts w:ascii="Times New Roman" w:hAnsi="Times New Roman"/>
          <w:sz w:val="28"/>
        </w:rPr>
        <w:t>в парах, которые учат обучающихся командной работе и взаимодействию с другими обучающимися;</w:t>
      </w:r>
    </w:p>
    <w:p w14:paraId="2B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инициирование и поддержку исследовательской деятельности обучающ</w:t>
      </w:r>
      <w:r>
        <w:rPr>
          <w:rFonts w:ascii="Times New Roman" w:hAnsi="Times New Roman"/>
          <w:sz w:val="28"/>
        </w:rPr>
        <w:t>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</w:t>
      </w:r>
      <w:r>
        <w:rPr>
          <w:rFonts w:ascii="Times New Roman" w:hAnsi="Times New Roman"/>
          <w:sz w:val="28"/>
        </w:rPr>
        <w:t>ношения к чужим идеям, оформленным в работах других исследователей</w:t>
      </w:r>
      <w:r>
        <w:rPr>
          <w:rFonts w:ascii="Times New Roman" w:hAnsi="Times New Roman"/>
          <w:color w:themeColor="text1" w:val="000000"/>
          <w:sz w:val="28"/>
        </w:rPr>
        <w:t>,</w:t>
      </w:r>
      <w:r>
        <w:rPr>
          <w:rFonts w:ascii="Times New Roman" w:hAnsi="Times New Roman"/>
          <w:color w:themeColor="text1" w:val="000000"/>
          <w:sz w:val="28"/>
          <w:u w:val="none"/>
        </w:rPr>
        <w:t xml:space="preserve"> </w:t>
      </w:r>
      <w:r>
        <w:rPr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Fonts w:ascii="Times New Roman" w:hAnsi="Times New Roman"/>
          <w:color w:themeColor="text1" w:val="000000"/>
          <w:sz w:val="28"/>
          <w:u w:val="none"/>
        </w:rPr>
        <w:instrText>HYPERLINK "https://topuch.ru/kontrolenaya-rabota-1-zadanie-razvernuto-otvetete-na-sleduyush/index.html" \o "Контрольная работа №1 Задание Развёрнуто ответьте на следующие вопросы: 1 Что значит"</w:instrText>
      </w:r>
      <w:r>
        <w:rPr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Fonts w:ascii="Times New Roman" w:hAnsi="Times New Roman"/>
          <w:color w:themeColor="text1" w:val="000000"/>
          <w:sz w:val="28"/>
          <w:u w:val="none"/>
        </w:rPr>
        <w:t>навык публичного выступления перед аудиторией</w:t>
      </w:r>
      <w:r>
        <w:rPr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  <w:u w:val="none"/>
        </w:rPr>
        <w:t xml:space="preserve">, </w:t>
      </w:r>
      <w:r>
        <w:rPr>
          <w:rFonts w:ascii="Times New Roman" w:hAnsi="Times New Roman"/>
          <w:sz w:val="28"/>
        </w:rPr>
        <w:t>аргументирования и отстаивания своей точки зрения.</w:t>
      </w:r>
    </w:p>
    <w:p w14:paraId="2C000000">
      <w:pPr>
        <w:spacing w:after="0" w:before="0"/>
        <w:ind w:firstLine="0" w:left="120"/>
        <w:jc w:val="left"/>
        <w:rPr>
          <w:sz w:val="28"/>
        </w:rPr>
      </w:pPr>
    </w:p>
    <w:p w14:paraId="2D000000">
      <w:pPr>
        <w:spacing w:after="0" w:before="0" w:line="264" w:lineRule="auto"/>
        <w:ind w:firstLine="0" w:left="120"/>
        <w:jc w:val="both"/>
        <w:rPr>
          <w:sz w:val="28"/>
        </w:rPr>
      </w:pPr>
    </w:p>
    <w:p w14:paraId="2E000000">
      <w:pPr>
        <w:sectPr>
          <w:footerReference r:id="rId2" w:type="default"/>
          <w:pgSz w:h="16383" w:orient="portrait" w:w="11906"/>
        </w:sectPr>
      </w:pPr>
    </w:p>
    <w:p w14:paraId="2F000000">
      <w:pPr>
        <w:spacing w:after="0" w:before="0" w:line="264" w:lineRule="auto"/>
        <w:ind w:firstLine="0" w:left="120"/>
        <w:jc w:val="both"/>
      </w:pPr>
      <w:bookmarkEnd w:id="3"/>
      <w:bookmarkStart w:id="5" w:name="block-63930458"/>
      <w:r>
        <w:rPr>
          <w:rFonts w:ascii="Times New Roman" w:hAnsi="Times New Roman"/>
          <w:b w:val="1"/>
          <w:i w:val="0"/>
          <w:color w:val="000000"/>
          <w:sz w:val="28"/>
        </w:rPr>
        <w:t>СОДЕРЖАНИЕ ОБУЧЕНИЯ</w:t>
      </w:r>
    </w:p>
    <w:p w14:paraId="30000000">
      <w:pPr>
        <w:spacing w:after="0" w:before="0"/>
        <w:ind w:firstLine="0" w:left="120"/>
        <w:jc w:val="left"/>
      </w:pPr>
    </w:p>
    <w:p w14:paraId="31000000">
      <w:pPr>
        <w:spacing w:after="0" w:before="0"/>
        <w:ind w:firstLine="0" w:left="120"/>
        <w:jc w:val="left"/>
      </w:pPr>
    </w:p>
    <w:p w14:paraId="3200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1 КЛАСС</w:t>
      </w:r>
    </w:p>
    <w:p w14:paraId="33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«Графика»</w:t>
      </w:r>
    </w:p>
    <w:p w14:paraId="3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Расположение изображения на листе. Выбор вертикального или горизонтального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формата листа в зависимости от содержания изображения.</w:t>
      </w:r>
    </w:p>
    <w:p w14:paraId="3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Разные виды линий. Линейный рисунок. Графические материалы для линейного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рисунка и их особенности. Приёмы рисования линией.</w:t>
      </w:r>
    </w:p>
    <w:p w14:paraId="3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Рисование с натуры: разные листья и их форма.</w:t>
      </w:r>
    </w:p>
    <w:p w14:paraId="3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14:paraId="3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Графическое пятно (ахроматическое) и представление о силуэте. Формирование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навыка видения целостности. Цельная форма и её части.</w:t>
      </w:r>
    </w:p>
    <w:p w14:paraId="39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«Живопись»</w:t>
      </w:r>
    </w:p>
    <w:p w14:paraId="3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3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3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 w14:paraId="3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3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3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Техника монотипии. Представления о симметрии. Развитие воображения.</w:t>
      </w:r>
    </w:p>
    <w:p w14:paraId="40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«Скульптура»</w:t>
      </w:r>
    </w:p>
    <w:p w14:paraId="4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в объёме. Приёмы работы с пластилином; дощечка, стек, тряпочка.</w:t>
      </w:r>
    </w:p>
    <w:p w14:paraId="4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4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4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 w14:paraId="4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Объёмная аппликация из бумаги и картона.</w:t>
      </w:r>
    </w:p>
    <w:p w14:paraId="46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«Декоративно-прикладное искусство»</w:t>
      </w:r>
    </w:p>
    <w:p w14:paraId="47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48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49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4A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Орнамент, характерный для игрушек одного из наиболее известных народных </w:t>
      </w: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художественных промыслов: дымковская или каргопольская игрушка (или по выбору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учителя с учётом местных промыслов).</w:t>
      </w:r>
    </w:p>
    <w:p w14:paraId="4B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 w14:paraId="4C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Оригами – создание игрушки для новогодней ёлки. Приёмы складывания бумаги.</w:t>
      </w:r>
    </w:p>
    <w:p w14:paraId="4D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«Архитектура»</w:t>
      </w:r>
    </w:p>
    <w:p w14:paraId="4E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4F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50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51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«Восприятие произведений искусства»</w:t>
      </w:r>
    </w:p>
    <w:p w14:paraId="52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53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54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55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14:paraId="56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из личного опыта обучающихся и оценка эмоционального содержания произведений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57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«Азбука цифровой графики»</w:t>
      </w:r>
    </w:p>
    <w:p w14:paraId="58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 w14:paraId="59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14:paraId="5A000000">
      <w:pPr>
        <w:spacing w:after="0" w:before="0"/>
        <w:ind w:firstLine="0" w:left="120"/>
        <w:jc w:val="left"/>
      </w:pPr>
    </w:p>
    <w:p w14:paraId="5B00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2 КЛАСС</w:t>
      </w:r>
    </w:p>
    <w:p w14:paraId="5C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«Графика»</w:t>
      </w:r>
    </w:p>
    <w:p w14:paraId="5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5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14:paraId="5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6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6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6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14:paraId="63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«Живопись»</w:t>
      </w:r>
    </w:p>
    <w:p w14:paraId="6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6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Акварель и её свойства. Акварельные кисти. Приёмы работы акварелью.</w:t>
      </w:r>
    </w:p>
    <w:p w14:paraId="6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тёплый и холодный – цветовой контраст.</w:t>
      </w:r>
    </w:p>
    <w:p w14:paraId="6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6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 w14:paraId="6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14:paraId="6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14:paraId="6B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«Скульптура»</w:t>
      </w:r>
    </w:p>
    <w:p w14:paraId="6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6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Лепка животных (например, кошки, собаки, медвежонка) с передачей </w:t>
      </w: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характерной пластики движения. Соблюдение цельности формы, её преобразование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добавление деталей.</w:t>
      </w:r>
    </w:p>
    <w:p w14:paraId="6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6F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«Декоративно-прикладное искусство»</w:t>
      </w:r>
    </w:p>
    <w:p w14:paraId="7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7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7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7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74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«Архитектура»</w:t>
      </w:r>
    </w:p>
    <w:p w14:paraId="7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7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77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«Восприятие произведений искусства»</w:t>
      </w:r>
    </w:p>
    <w:p w14:paraId="7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7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7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7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14:paraId="7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14:paraId="7D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«Азбука цифровой графики»</w:t>
      </w:r>
    </w:p>
    <w:p w14:paraId="7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 w14:paraId="7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 w14:paraId="8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 w14:paraId="8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 w14:paraId="8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83000000">
      <w:pPr>
        <w:spacing w:after="0" w:before="0"/>
        <w:ind w:firstLine="0" w:left="120"/>
        <w:jc w:val="left"/>
      </w:pPr>
    </w:p>
    <w:p w14:paraId="84000000">
      <w:pPr>
        <w:spacing w:after="0" w:before="0"/>
        <w:ind w:firstLine="0" w:left="120"/>
        <w:jc w:val="left"/>
      </w:pPr>
    </w:p>
    <w:p w14:paraId="8500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3 КЛАСС</w:t>
      </w:r>
    </w:p>
    <w:p w14:paraId="86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«Графика»</w:t>
      </w:r>
    </w:p>
    <w:p w14:paraId="8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8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8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 w14:paraId="8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8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Транспорт в городе. Рисунки реальных или фантастических машин.</w:t>
      </w:r>
    </w:p>
    <w:p w14:paraId="8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14:paraId="8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8E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«Живопись»</w:t>
      </w:r>
    </w:p>
    <w:p w14:paraId="8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9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9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Натюрморт из простых предметов с натуры или по представлению. </w:t>
      </w: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«Натюрморт-автопортрет» из предметов, характеризующих личность обучающегося.</w:t>
      </w:r>
    </w:p>
    <w:p w14:paraId="9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9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94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«Скульптура»</w:t>
      </w:r>
    </w:p>
    <w:p w14:paraId="9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9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14:paraId="9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14:paraId="9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99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«Декоративно-прикладное искусство»</w:t>
      </w:r>
    </w:p>
    <w:p w14:paraId="9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9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9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9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9E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«Архитектура»</w:t>
      </w:r>
    </w:p>
    <w:p w14:paraId="9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Зарисовки исторических памятников и архитектурных достопримечательностей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14:paraId="A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A1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«Восприятие произведений искусства»</w:t>
      </w:r>
    </w:p>
    <w:p w14:paraId="A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A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A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A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A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14:paraId="A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A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14:paraId="A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14:paraId="AA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«Азбука цифровой графики»</w:t>
      </w:r>
    </w:p>
    <w:p w14:paraId="A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A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A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 w14:paraId="A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A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14:paraId="B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 w14:paraId="B1000000">
      <w:pPr>
        <w:spacing w:after="0" w:before="0"/>
        <w:ind w:firstLine="0" w:left="120"/>
        <w:jc w:val="left"/>
      </w:pPr>
    </w:p>
    <w:p w14:paraId="B200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4 КЛАСС</w:t>
      </w:r>
    </w:p>
    <w:p w14:paraId="B3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«Графика»</w:t>
      </w:r>
    </w:p>
    <w:p w14:paraId="B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Правила линейной и воздушной перспективы: уменьшение размера изображения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 мере удаления от первого плана, смягчения цветового и тонального контрастов.</w:t>
      </w:r>
    </w:p>
    <w:p w14:paraId="B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B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14:paraId="B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B8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«Живопись»</w:t>
      </w:r>
    </w:p>
    <w:p w14:paraId="B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B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B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BC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«Скульптура»</w:t>
      </w:r>
    </w:p>
    <w:p w14:paraId="B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со скульптурными памятниками героям и мемориальными комплексами.</w:t>
      </w:r>
    </w:p>
    <w:p w14:paraId="B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14:paraId="BF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«Декоративно-прикладное искусство»</w:t>
      </w:r>
    </w:p>
    <w:p w14:paraId="C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C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C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C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C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Женский и мужской костюмы в традициях разных народов.</w:t>
      </w:r>
    </w:p>
    <w:p w14:paraId="C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Своеобразие одежды разных эпох и культур.</w:t>
      </w:r>
    </w:p>
    <w:p w14:paraId="C6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«Архитектура»</w:t>
      </w:r>
    </w:p>
    <w:p w14:paraId="C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C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C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C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C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C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значения для современных людей сохранения культурного наследия.</w:t>
      </w:r>
    </w:p>
    <w:p w14:paraId="CD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«Восприятие произведений искусства»</w:t>
      </w:r>
    </w:p>
    <w:p w14:paraId="C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C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D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D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D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D3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«Азбука цифровой графики»</w:t>
      </w:r>
    </w:p>
    <w:p w14:paraId="D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D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D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D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D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14:paraId="D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 </w:t>
      </w:r>
    </w:p>
    <w:p w14:paraId="D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Виртуальные тематические путешествия по художественным музеям мира.</w:t>
      </w:r>
    </w:p>
    <w:p w14:paraId="DB000000">
      <w:pPr>
        <w:spacing w:after="0" w:before="0"/>
        <w:ind w:firstLine="0" w:left="120"/>
        <w:jc w:val="left"/>
      </w:pPr>
    </w:p>
    <w:p w14:paraId="DC000000">
      <w:pPr>
        <w:spacing w:after="0" w:before="0" w:line="264" w:lineRule="auto"/>
        <w:ind w:firstLine="0" w:left="120"/>
        <w:jc w:val="both"/>
      </w:pPr>
    </w:p>
    <w:p w14:paraId="DD000000">
      <w:pPr>
        <w:sectPr>
          <w:pgSz w:h="16383" w:orient="portrait" w:w="11906"/>
        </w:sectPr>
      </w:pPr>
    </w:p>
    <w:p w14:paraId="DE000000">
      <w:pPr>
        <w:spacing w:after="0" w:before="0" w:line="264" w:lineRule="auto"/>
        <w:ind w:firstLine="0" w:left="120"/>
        <w:jc w:val="both"/>
      </w:pPr>
      <w:bookmarkEnd w:id="5"/>
      <w:bookmarkStart w:id="6" w:name="block-63930455"/>
      <w:r>
        <w:rPr>
          <w:rFonts w:ascii="Times New Roman" w:hAnsi="Times New Roman"/>
          <w:b w:val="1"/>
          <w:i w:val="0"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DF000000">
      <w:pPr>
        <w:spacing w:after="0" w:before="0" w:line="264" w:lineRule="auto"/>
        <w:ind w:firstLine="0" w:left="120"/>
        <w:jc w:val="both"/>
      </w:pPr>
    </w:p>
    <w:p w14:paraId="E0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E1000000">
      <w:pPr>
        <w:spacing w:after="0" w:before="0" w:line="264" w:lineRule="auto"/>
        <w:ind w:firstLine="0" w:left="120"/>
        <w:jc w:val="both"/>
      </w:pPr>
    </w:p>
    <w:p w14:paraId="E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E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14:paraId="E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уважение и ценностное отношение к своей Родине – России; </w:t>
      </w:r>
    </w:p>
    <w:p w14:paraId="E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E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духовно-нравственное развитие обучающихся;</w:t>
      </w:r>
    </w:p>
    <w:p w14:paraId="E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E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E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E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Гражданское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E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E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Эстетическое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E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в художественно-творческой деятельности. Навыки исследовательской деятельности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развиваются при выполнении заданий культурно-исторической направленности.</w:t>
      </w:r>
    </w:p>
    <w:p w14:paraId="E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E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Трудовое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</w:p>
    <w:p w14:paraId="F0000000">
      <w:pPr>
        <w:spacing w:after="0" w:before="0"/>
        <w:ind w:firstLine="0" w:left="120"/>
        <w:jc w:val="left"/>
      </w:pPr>
    </w:p>
    <w:p w14:paraId="F1000000">
      <w:pPr>
        <w:spacing w:after="0" w:before="0"/>
        <w:ind w:firstLine="0" w:left="120"/>
        <w:jc w:val="both"/>
      </w:pPr>
    </w:p>
    <w:p w14:paraId="F2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МЕТАПРЕДМЕТНЫЕ РЕЗУЛЬТАТЫ</w:t>
      </w:r>
    </w:p>
    <w:p w14:paraId="F3000000">
      <w:pPr>
        <w:spacing w:after="0" w:before="0"/>
        <w:ind w:firstLine="0" w:left="120"/>
        <w:jc w:val="left"/>
      </w:pPr>
    </w:p>
    <w:p w14:paraId="F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F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Пространственные представления и сенсорные способности:</w:t>
      </w:r>
    </w:p>
    <w:p w14:paraId="F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форму предмета, конструкции;</w:t>
      </w:r>
    </w:p>
    <w:p w14:paraId="F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доминантные черты (характерные особенности) в визуальном образе;</w:t>
      </w:r>
    </w:p>
    <w:p w14:paraId="F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плоскостные и пространственные объекты по заданным основаниям;</w:t>
      </w:r>
    </w:p>
    <w:p w14:paraId="F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14:paraId="F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части и целое в видимом образе, предмете, конструкции;</w:t>
      </w:r>
    </w:p>
    <w:p w14:paraId="F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14:paraId="F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обобщать форму составной конструкции;</w:t>
      </w:r>
    </w:p>
    <w:p w14:paraId="F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F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передавать обобщенный образ реальности при построении плоской композиции; </w:t>
      </w:r>
    </w:p>
    <w:p w14:paraId="F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14:paraId="0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01010000">
      <w:pPr>
        <w:spacing w:after="0" w:before="0" w:line="264" w:lineRule="auto"/>
        <w:ind w:firstLine="0" w:left="120"/>
        <w:jc w:val="both"/>
      </w:pPr>
    </w:p>
    <w:p w14:paraId="02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Познавательные универсальные учебные действия</w:t>
      </w:r>
    </w:p>
    <w:p w14:paraId="03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Базовые логические и исследовательские действия:</w:t>
      </w:r>
    </w:p>
    <w:p w14:paraId="0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0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0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0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0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0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14:paraId="0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14:paraId="0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0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и использовать вопросы как исследовательский инструмент познания.</w:t>
      </w:r>
    </w:p>
    <w:p w14:paraId="0D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Работа с информацией:</w:t>
      </w:r>
    </w:p>
    <w:p w14:paraId="0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электронные образовательные ресурсы;</w:t>
      </w:r>
    </w:p>
    <w:p w14:paraId="0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работать с электронными учебниками и учебными пособиями;</w:t>
      </w:r>
    </w:p>
    <w:p w14:paraId="10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11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12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13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14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информационной безопасности при работе в Интернете.</w:t>
      </w:r>
    </w:p>
    <w:p w14:paraId="15010000">
      <w:pPr>
        <w:spacing w:after="0" w:before="0" w:line="252" w:lineRule="auto"/>
        <w:ind w:firstLine="0" w:left="120"/>
        <w:jc w:val="both"/>
      </w:pPr>
    </w:p>
    <w:p w14:paraId="1601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Коммуникативные универсальные учебные действия</w:t>
      </w:r>
    </w:p>
    <w:p w14:paraId="1701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Общение:</w:t>
      </w:r>
    </w:p>
    <w:p w14:paraId="18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19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1A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1B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демонстрировать и объяснять результаты своего творческого, художественного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или исследовательского опыта;</w:t>
      </w:r>
    </w:p>
    <w:p w14:paraId="1C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1D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1E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1F010000">
      <w:pPr>
        <w:spacing w:after="0" w:before="0" w:line="252" w:lineRule="auto"/>
        <w:ind w:firstLine="0" w:left="120"/>
        <w:jc w:val="both"/>
      </w:pPr>
    </w:p>
    <w:p w14:paraId="2001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Регулятивные универсальные учебные действия</w:t>
      </w:r>
    </w:p>
    <w:p w14:paraId="2101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Самоорганизация и самоконтроль:</w:t>
      </w:r>
    </w:p>
    <w:p w14:paraId="22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внимательно относиться и выполнять учебные задачи, поставленные учителем;</w:t>
      </w:r>
    </w:p>
    <w:p w14:paraId="23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последовательность учебных действий при выполнении задания;</w:t>
      </w:r>
    </w:p>
    <w:p w14:paraId="24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порядок в окружающем пространстве и бережно относясь к используемым материалам;</w:t>
      </w:r>
    </w:p>
    <w:p w14:paraId="2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26010000">
      <w:pPr>
        <w:spacing w:after="0" w:before="0"/>
        <w:ind w:firstLine="0" w:left="120"/>
        <w:jc w:val="left"/>
      </w:pPr>
    </w:p>
    <w:p w14:paraId="27010000">
      <w:pPr>
        <w:spacing w:after="0" w:before="0"/>
        <w:ind w:firstLine="0" w:left="120"/>
        <w:jc w:val="both"/>
      </w:pPr>
    </w:p>
    <w:p w14:paraId="28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ПРЕДМЕТНЫЕ РЕЗУЛЬТАТЫ</w:t>
      </w:r>
    </w:p>
    <w:p w14:paraId="2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 w:val="1"/>
          <w:i w:val="0"/>
          <w:color w:val="000000"/>
          <w:sz w:val="28"/>
        </w:rPr>
        <w:t>1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A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«Графика»</w:t>
      </w:r>
    </w:p>
    <w:p w14:paraId="2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2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2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2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рисунка простого (плоского) предмета с натуры.</w:t>
      </w:r>
    </w:p>
    <w:p w14:paraId="2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14:paraId="3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14:paraId="3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вертикальный или горизонтальный формат листа для выполнения соответствующих задач рисунка.</w:t>
      </w:r>
    </w:p>
    <w:p w14:paraId="3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3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34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«Живопись»</w:t>
      </w:r>
    </w:p>
    <w:p w14:paraId="3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навыки работы красками «гуашь» в условиях урока.</w:t>
      </w:r>
    </w:p>
    <w:p w14:paraId="3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14:paraId="3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14:paraId="3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3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Вести творческую работу на заданную тему с использованием зрительных впечатлений, организованную педагогом.</w:t>
      </w:r>
    </w:p>
    <w:p w14:paraId="3A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«Скульптура»</w:t>
      </w:r>
    </w:p>
    <w:p w14:paraId="3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3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3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14:paraId="3E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«Декоративно-прикладное искусство»</w:t>
      </w:r>
    </w:p>
    <w:p w14:paraId="3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4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14:paraId="4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14:paraId="4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4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знания о значении и назначении украшений в жизни людей.</w:t>
      </w:r>
    </w:p>
    <w:p w14:paraId="4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4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14:paraId="46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«Архитектура»</w:t>
      </w:r>
    </w:p>
    <w:p w14:paraId="4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4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14:paraId="4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Приобретать опыт пространственного макетирования (сказочный город) в форме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коллективной игровой деятельности.</w:t>
      </w:r>
    </w:p>
    <w:p w14:paraId="4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4B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«Восприятие произведений искусства»</w:t>
      </w:r>
    </w:p>
    <w:p w14:paraId="4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4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4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4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14:paraId="5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5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52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«Азбука цифровой графики»</w:t>
      </w:r>
    </w:p>
    <w:p w14:paraId="5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14:paraId="5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7" w:name="_TOC_250003"/>
      <w:bookmarkEnd w:id="7"/>
    </w:p>
    <w:p w14:paraId="5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 w:val="1"/>
          <w:i w:val="0"/>
          <w:color w:val="000000"/>
          <w:sz w:val="28"/>
        </w:rPr>
        <w:t>2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6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«Графика»</w:t>
      </w:r>
    </w:p>
    <w:p w14:paraId="5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5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14:paraId="5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5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14:paraId="5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5C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«Живопись»</w:t>
      </w:r>
    </w:p>
    <w:p w14:paraId="5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5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14:paraId="5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14:paraId="6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6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14:paraId="6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14:paraId="6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6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65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«Скульптура»</w:t>
      </w:r>
    </w:p>
    <w:p w14:paraId="6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6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изменениях скульптурного образа при осмотре произведения с разных сторон.</w:t>
      </w:r>
    </w:p>
    <w:p w14:paraId="6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69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«Декоративно-прикладное искусство»</w:t>
      </w:r>
    </w:p>
    <w:p w14:paraId="6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6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14:paraId="6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6D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6E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6F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70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14:paraId="7101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«Архитектура»</w:t>
      </w:r>
    </w:p>
    <w:p w14:paraId="72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14:paraId="73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74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75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понимание образа здания, то есть его эмоционального воздействия.</w:t>
      </w:r>
    </w:p>
    <w:p w14:paraId="76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77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7801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«Восприятие произведений искусства»</w:t>
      </w:r>
    </w:p>
    <w:p w14:paraId="79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7A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7B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7C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14:paraId="7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7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14:paraId="7F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«Азбука цифровой графики»</w:t>
      </w:r>
    </w:p>
    <w:p w14:paraId="8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14:paraId="8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 w14:paraId="8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8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8" w:name="_TOC_250002"/>
      <w:bookmarkEnd w:id="8"/>
    </w:p>
    <w:p w14:paraId="8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 концу обучения в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3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85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«Графика»</w:t>
      </w:r>
    </w:p>
    <w:p w14:paraId="8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8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14:paraId="8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8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8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8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14:paraId="8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рисования портрета (лица) человека.</w:t>
      </w:r>
    </w:p>
    <w:p w14:paraId="8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14:paraId="8E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«Живопись»</w:t>
      </w:r>
    </w:p>
    <w:p w14:paraId="8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14:paraId="9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9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9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красками портрет человека с использованием натуры или представлению.</w:t>
      </w:r>
    </w:p>
    <w:p w14:paraId="9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пейзаж, передавая в нём активное состояние природы.</w:t>
      </w:r>
    </w:p>
    <w:p w14:paraId="9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Приобрести представление о деятельности художника в театре.</w:t>
      </w:r>
    </w:p>
    <w:p w14:paraId="9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Создать красками эскиз занавеса или эскиз декораций к выбранному сюжету.</w:t>
      </w:r>
    </w:p>
    <w:p w14:paraId="9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Познакомиться с работой художников по оформлению праздников.</w:t>
      </w:r>
    </w:p>
    <w:p w14:paraId="9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98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«Скульптура»</w:t>
      </w:r>
    </w:p>
    <w:p w14:paraId="9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9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14:paraId="9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9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лепки эскиза парковой скульптуры.</w:t>
      </w:r>
    </w:p>
    <w:p w14:paraId="9D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«Декоративно-прикладное искусство»</w:t>
      </w:r>
    </w:p>
    <w:p w14:paraId="9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14:paraId="9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A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14:paraId="A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навыки создания орнаментов при помощи штампов и трафаретов.</w:t>
      </w:r>
    </w:p>
    <w:p w14:paraId="A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14:paraId="A3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«Архитектура»</w:t>
      </w:r>
    </w:p>
    <w:p w14:paraId="A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A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A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Создать в виде рисунков или объёмных аппликаций из цветной бумаги эскизы </w:t>
      </w: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разнообразных малых архитектурных форм, наполняющих городское пространство.</w:t>
      </w:r>
    </w:p>
    <w:p w14:paraId="A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 w14:paraId="A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A9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«Восприятие произведений искусства»</w:t>
      </w:r>
    </w:p>
    <w:p w14:paraId="A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A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A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A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основные жанры живописи, графики и скульптуры, определяемые предметом изображения.</w:t>
      </w:r>
    </w:p>
    <w:p w14:paraId="A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14:paraId="A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B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14:paraId="B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значения музеев и называть, указывать, где находятся и чему </w:t>
      </w: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посвящены их коллекции: Государственная Третьяковская галерея, Государственный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14:paraId="B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замечательных художественных музеях России, о коллекциях своих региональных музеев.</w:t>
      </w:r>
    </w:p>
    <w:p w14:paraId="B3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«Азбука цифровой графики»</w:t>
      </w:r>
    </w:p>
    <w:p w14:paraId="B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B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B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B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B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редактирования цифровых фотографий с помощью компьютерной программы Picture Manager (или другой): изменение яркости, контраста и насыщенности цвета, обрезка изображения, поворот, отражение.</w:t>
      </w:r>
    </w:p>
    <w:p w14:paraId="B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B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 w:val="1"/>
          <w:i w:val="0"/>
          <w:color w:val="000000"/>
          <w:sz w:val="28"/>
        </w:rPr>
        <w:t>4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BB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«Графика»</w:t>
      </w:r>
    </w:p>
    <w:p w14:paraId="B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B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B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зарисовки памятников отечественной и мировой архитектуры.</w:t>
      </w:r>
    </w:p>
    <w:p w14:paraId="BF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«Живопись»</w:t>
      </w:r>
    </w:p>
    <w:p w14:paraId="C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C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C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C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двойной портрет (например, портрет матери и ребёнка).</w:t>
      </w:r>
    </w:p>
    <w:p w14:paraId="C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композиции на тему «Древнерусский город».</w:t>
      </w:r>
    </w:p>
    <w:p w14:paraId="C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C6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«Скульптура»</w:t>
      </w:r>
    </w:p>
    <w:p w14:paraId="C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C8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«Декоративно-прикладное искусство»</w:t>
      </w:r>
    </w:p>
    <w:p w14:paraId="C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C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C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C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CD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«Архитектура»</w:t>
      </w:r>
    </w:p>
    <w:p w14:paraId="C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CF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D0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14:paraId="D1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D2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D301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«Восприятие произведений искусства»</w:t>
      </w:r>
    </w:p>
    <w:p w14:paraId="D4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14:paraId="D5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D6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14:paraId="D7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объяснять содержание памятника К. Минину и Д. Пожарскому скульптора И.П. Мартоса в Москве.</w:t>
      </w:r>
    </w:p>
    <w:p w14:paraId="D8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14:paraId="D9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D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D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DC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«Азбука цифровой графики»</w:t>
      </w:r>
    </w:p>
    <w:p w14:paraId="D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14:paraId="D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D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E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14:paraId="E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E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E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 w14:paraId="E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14:paraId="E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Совершать виртуальные тематические путешествия по художественным музеям мира.</w:t>
      </w:r>
    </w:p>
    <w:p w14:paraId="E6010000">
      <w:pPr>
        <w:sectPr>
          <w:pgSz w:h="16383" w:orient="portrait" w:w="11906"/>
        </w:sectPr>
      </w:pPr>
    </w:p>
    <w:p w14:paraId="E7010000">
      <w:pPr>
        <w:spacing w:after="0" w:before="0"/>
        <w:ind w:firstLine="0" w:left="120"/>
        <w:jc w:val="left"/>
      </w:pPr>
      <w:bookmarkEnd w:id="6"/>
      <w:bookmarkStart w:id="9" w:name="block-63930456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E8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1 КЛАСС </w:t>
      </w:r>
    </w:p>
    <w:tbl>
      <w:tblPr>
        <w:tblStyle w:val="Style_2"/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67"/>
        <w:gridCol w:w="4107"/>
        <w:gridCol w:w="1538"/>
        <w:gridCol w:w="1645"/>
        <w:gridCol w:w="1717"/>
        <w:gridCol w:w="2722"/>
      </w:tblGrid>
      <w:tr>
        <w:trPr>
          <w:trHeight w:hRule="atLeast" w:val="144"/>
        </w:trPr>
        <w:tc>
          <w:tcPr>
            <w:tcW w:type="dxa" w:w="126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EA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10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EC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900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D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72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E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EF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26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0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F1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F3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4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F5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2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2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6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4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Ты учишься изображать</w:t>
            </w:r>
          </w:p>
        </w:tc>
        <w:tc>
          <w:tcPr>
            <w:tcW w:type="dxa" w:w="15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8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16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9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A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B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2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C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4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Ты украшаешь</w:t>
            </w:r>
          </w:p>
        </w:tc>
        <w:tc>
          <w:tcPr>
            <w:tcW w:type="dxa" w:w="15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E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6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F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0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1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2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2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4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Ты строишь</w:t>
            </w:r>
          </w:p>
        </w:tc>
        <w:tc>
          <w:tcPr>
            <w:tcW w:type="dxa" w:w="15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4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16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5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6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7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2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8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4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type="dxa" w:w="15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A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B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C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D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537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5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F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type="dxa" w:w="16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0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1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2020000">
            <w:pPr>
              <w:ind/>
              <w:jc w:val="left"/>
            </w:pPr>
          </w:p>
        </w:tc>
      </w:tr>
    </w:tbl>
    <w:p w14:paraId="13020000">
      <w:pPr>
        <w:sectPr>
          <w:footerReference r:id="rId3" w:type="default"/>
          <w:pgSz w:h="11906" w:orient="landscape" w:w="16383"/>
        </w:sectPr>
      </w:pPr>
    </w:p>
    <w:p w14:paraId="14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2 КЛАСС </w:t>
      </w:r>
    </w:p>
    <w:tbl>
      <w:tblPr>
        <w:tblStyle w:val="Style_2"/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70"/>
        <w:gridCol w:w="4086"/>
        <w:gridCol w:w="1542"/>
        <w:gridCol w:w="1650"/>
        <w:gridCol w:w="1722"/>
        <w:gridCol w:w="2726"/>
      </w:tblGrid>
      <w:tr>
        <w:trPr>
          <w:trHeight w:hRule="atLeast" w:val="144"/>
        </w:trPr>
        <w:tc>
          <w:tcPr>
            <w:tcW w:type="dxa" w:w="127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16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08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8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9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72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B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27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08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1D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F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1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2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2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2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40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</w:t>
            </w:r>
          </w:p>
        </w:tc>
        <w:tc>
          <w:tcPr>
            <w:tcW w:type="dxa" w:w="15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4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5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6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7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2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8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40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type="dxa" w:w="15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type="dxa" w:w="16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B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D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2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E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40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Реальность и фантазия</w:t>
            </w:r>
          </w:p>
        </w:tc>
        <w:tc>
          <w:tcPr>
            <w:tcW w:type="dxa" w:w="15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16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1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2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40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type="dxa" w:w="15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6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16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7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2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40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говорит искусство?</w:t>
            </w:r>
          </w:p>
        </w:tc>
        <w:tc>
          <w:tcPr>
            <w:tcW w:type="dxa" w:w="15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C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E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F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535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5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1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6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2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3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7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4020000">
            <w:pPr>
              <w:ind/>
              <w:jc w:val="left"/>
            </w:pPr>
          </w:p>
        </w:tc>
      </w:tr>
    </w:tbl>
    <w:p w14:paraId="45020000">
      <w:pPr>
        <w:sectPr>
          <w:pgSz w:h="11906" w:orient="landscape" w:w="16383"/>
        </w:sectPr>
      </w:pPr>
    </w:p>
    <w:p w14:paraId="46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3 КЛАСС </w:t>
      </w:r>
    </w:p>
    <w:tbl>
      <w:tblPr>
        <w:tblStyle w:val="Style_2"/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61"/>
        <w:gridCol w:w="4025"/>
        <w:gridCol w:w="1526"/>
        <w:gridCol w:w="1631"/>
        <w:gridCol w:w="1702"/>
        <w:gridCol w:w="2851"/>
      </w:tblGrid>
      <w:tr>
        <w:trPr>
          <w:trHeight w:hRule="atLeast" w:val="144"/>
        </w:trPr>
        <w:tc>
          <w:tcPr>
            <w:tcW w:type="dxa" w:w="126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48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025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A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859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85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D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26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025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4F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1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3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2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40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</w:t>
            </w:r>
          </w:p>
        </w:tc>
        <w:tc>
          <w:tcPr>
            <w:tcW w:type="dxa" w:w="15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6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7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8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85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"https://m.edsoo.ru/7f411892"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https://m.edsoo.ru/7f411892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2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40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в твоем доме</w:t>
            </w:r>
          </w:p>
        </w:tc>
        <w:tc>
          <w:tcPr>
            <w:tcW w:type="dxa" w:w="15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C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16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D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E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85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"https://m.edsoo.ru/7f411892"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https://m.edsoo.ru/7f411892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2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0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40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type="dxa" w:w="15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16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3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4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85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"https://m.edsoo.ru/7f411892"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https://m.edsoo.ru/7f411892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2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40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 и зрелище</w:t>
            </w:r>
          </w:p>
        </w:tc>
        <w:tc>
          <w:tcPr>
            <w:tcW w:type="dxa" w:w="15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8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16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A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85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"https://m.edsoo.ru/7f411892"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https://m.edsoo.ru/7f411892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2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40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 и музей</w:t>
            </w:r>
          </w:p>
        </w:tc>
        <w:tc>
          <w:tcPr>
            <w:tcW w:type="dxa" w:w="15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E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16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F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0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85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"https://m.edsoo.ru/7f411892"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https://m.edsoo.ru/7f411892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8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5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3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6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4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5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85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6020000">
            <w:pPr>
              <w:ind/>
              <w:jc w:val="left"/>
            </w:pPr>
          </w:p>
        </w:tc>
      </w:tr>
    </w:tbl>
    <w:p w14:paraId="77020000">
      <w:pPr>
        <w:sectPr>
          <w:pgSz w:h="11906" w:orient="landscape" w:w="16383"/>
        </w:sectPr>
      </w:pPr>
    </w:p>
    <w:p w14:paraId="78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4 КЛАСС </w:t>
      </w:r>
    </w:p>
    <w:tbl>
      <w:tblPr>
        <w:tblStyle w:val="Style_2"/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61"/>
        <w:gridCol w:w="4029"/>
        <w:gridCol w:w="1526"/>
        <w:gridCol w:w="1630"/>
        <w:gridCol w:w="1701"/>
        <w:gridCol w:w="2849"/>
      </w:tblGrid>
      <w:tr>
        <w:trPr>
          <w:trHeight w:hRule="atLeast" w:val="144"/>
        </w:trPr>
        <w:tc>
          <w:tcPr>
            <w:tcW w:type="dxa" w:w="126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7A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02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C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857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D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84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F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26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02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81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83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85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4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2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40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</w:t>
            </w:r>
          </w:p>
        </w:tc>
        <w:tc>
          <w:tcPr>
            <w:tcW w:type="dxa" w:w="15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8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9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8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"https://m.edsoo.ru/7f4129ea"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2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40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type="dxa" w:w="15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E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16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F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0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8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"https://m.edsoo.ru/7f4129ea"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2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40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type="dxa" w:w="15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16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5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6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8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"https://m.edsoo.ru/7f4129ea"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2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40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type="dxa" w:w="15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6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8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"https://m.edsoo.ru/7f4129ea"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2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E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40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type="dxa" w:w="15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0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8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"https://m.edsoo.ru/7f4129ea"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9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5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5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6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8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8020000">
            <w:pPr>
              <w:ind/>
              <w:jc w:val="left"/>
            </w:pPr>
          </w:p>
        </w:tc>
      </w:tr>
    </w:tbl>
    <w:p w14:paraId="A9020000">
      <w:pPr>
        <w:sectPr>
          <w:pgSz w:h="11906" w:orient="landscape" w:w="16383"/>
        </w:sectPr>
      </w:pPr>
    </w:p>
    <w:p w14:paraId="AA020000">
      <w:pPr>
        <w:sectPr>
          <w:pgSz w:h="11906" w:orient="landscape" w:w="16383"/>
        </w:sectPr>
      </w:pPr>
    </w:p>
    <w:p w14:paraId="AB020000">
      <w:pPr>
        <w:spacing w:after="0" w:before="0"/>
        <w:ind w:firstLine="0" w:left="120"/>
        <w:jc w:val="left"/>
      </w:pPr>
      <w:bookmarkEnd w:id="9"/>
      <w:bookmarkStart w:id="10" w:name="block-63930459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 </w:t>
      </w:r>
    </w:p>
    <w:p w14:paraId="AC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1 КЛАСС </w:t>
      </w:r>
    </w:p>
    <w:tbl>
      <w:tblPr>
        <w:tblStyle w:val="Style_2"/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93"/>
        <w:gridCol w:w="4217"/>
        <w:gridCol w:w="1157"/>
        <w:gridCol w:w="1303"/>
        <w:gridCol w:w="1380"/>
        <w:gridCol w:w="1075"/>
        <w:gridCol w:w="2871"/>
      </w:tblGrid>
      <w:tr>
        <w:trPr>
          <w:trHeight w:hRule="atLeast" w:val="144"/>
        </w:trPr>
        <w:tc>
          <w:tcPr>
            <w:tcW w:type="dxa" w:w="99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AE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21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B0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40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1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075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B3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7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B5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99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21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B7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B9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BB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075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87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F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0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1020000">
            <w:pPr>
              <w:spacing w:after="0" w:before="0"/>
              <w:ind w:firstLine="0" w:left="135"/>
              <w:jc w:val="left"/>
            </w:pPr>
            <w:r>
              <w:t>1.09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202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"https://m.edsoo.ru/8a14a932"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https://m.edsoo.ru/8a14a932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6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7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8020000">
            <w:pPr>
              <w:spacing w:after="0" w:before="0"/>
              <w:ind w:firstLine="0" w:left="135"/>
              <w:jc w:val="left"/>
            </w:pPr>
            <w:r>
              <w:t>8.09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902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"https://m.edsoo.ru/8a149abe"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D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E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F020000">
            <w:pPr>
              <w:spacing w:after="0" w:before="0"/>
              <w:ind w:firstLine="0" w:left="135"/>
              <w:jc w:val="left"/>
            </w:pPr>
            <w:r>
              <w:t>15.09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002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"https://m.edsoo.ru/8a14af2c"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https://m.edsoo.ru/8a14af2c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1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4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5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6020000">
            <w:pPr>
              <w:spacing w:after="0" w:before="0"/>
              <w:ind w:firstLine="0" w:left="135"/>
              <w:jc w:val="left"/>
            </w:pPr>
            <w:r>
              <w:t>22.09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702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"https://m.edsoo.ru/8a14cd18"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https://m.edsoo.ru/8a14cd18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8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A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B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C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D020000">
            <w:pPr>
              <w:spacing w:after="0" w:before="0"/>
              <w:ind w:firstLine="0" w:left="135"/>
              <w:jc w:val="left"/>
            </w:pPr>
            <w:r>
              <w:t>29.09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E02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"https://m.edsoo.ru/8a14b2c4"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https://m.edsoo.ru/8a14b2c4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"https://m.edsoo.ru/8a14b166"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https://m.edsoo.ru/8a14b166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F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«Изображать можно в объёме». Лепка. (Целостность формы)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1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2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3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4020000">
            <w:pPr>
              <w:spacing w:after="0" w:before="0"/>
              <w:ind w:firstLine="0" w:left="135"/>
              <w:jc w:val="left"/>
            </w:pPr>
            <w:r>
              <w:t>6.10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502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"https://m.edsoo.ru/8a1494d8"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https://m.edsoo.ru/8a1494d8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"https://m.edsoo.ru/8a14c0e8"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https://m.edsoo.ru/8a14c0e8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"https://m.edsoo.ru/8a1496ae"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https://m.edsoo.ru/8a1496ae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«Изображать можно линией». Линия-рассказчица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8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9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A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B020000">
            <w:pPr>
              <w:spacing w:after="0" w:before="0"/>
              <w:ind w:firstLine="0" w:left="135"/>
              <w:jc w:val="left"/>
            </w:pPr>
            <w:r>
              <w:t>13.10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C02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"https://m.edsoo.ru/8a14929e"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https://m.edsoo.ru/8a14929e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D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Разноцветные краски. Выразительные свойства цвета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F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0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1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2020000">
            <w:pPr>
              <w:spacing w:after="0" w:before="0"/>
              <w:ind w:firstLine="0" w:left="135"/>
              <w:jc w:val="left"/>
            </w:pPr>
            <w:r>
              <w:t>20.10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302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«Изображать можно и то, что невидимо (настроение)». Выразительные свойства цвета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6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7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8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9020000">
            <w:pPr>
              <w:spacing w:after="0" w:before="0"/>
              <w:ind w:firstLine="0" w:left="135"/>
              <w:jc w:val="left"/>
            </w:pPr>
            <w:r>
              <w:t>08.11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A02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"https://m.edsoo.ru/8a14c35e"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https://m.edsoo.ru/8a14c35e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"https://m.edsoo.ru/8a14b490"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https://m.edsoo.ru/8a14b490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D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E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F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0030000">
            <w:pPr>
              <w:spacing w:after="0" w:before="0"/>
              <w:ind w:firstLine="0" w:left="135"/>
              <w:jc w:val="left"/>
            </w:pPr>
            <w:r>
              <w:t>10.11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1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"https://m.edsoo.ru/8a149abe"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«Мир полон украшений». «Цветы» Художественное восприятие окружающей действительности: узоры в природе. Выразительные свойства цвета. Коллективная работа: изображение наклейками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4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5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6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7030000">
            <w:pPr>
              <w:spacing w:after="0" w:before="0"/>
              <w:ind w:firstLine="0" w:left="135"/>
              <w:jc w:val="left"/>
            </w:pPr>
            <w:r>
              <w:t>17.11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8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"https://m.edsoo.ru/8a14b6e8"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https://m.edsoo.ru/8a14b6e8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«Узоры на крыльях». «Бабочки». Художественное восприятие окружающей действительности: узоры в природе. Понятие симметрии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B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C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D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E030000">
            <w:pPr>
              <w:spacing w:after="0" w:before="0"/>
              <w:ind w:firstLine="0" w:left="135"/>
              <w:jc w:val="left"/>
            </w:pPr>
            <w:r>
              <w:t>24.11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F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"https://m.edsoo.ru/8a149abe"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«Красивые рыбы» Узоры в природе. Графические художественные материалы и техники. Монотипия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2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3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4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5030000">
            <w:pPr>
              <w:spacing w:after="0" w:before="0"/>
              <w:ind w:firstLine="0" w:left="135"/>
              <w:jc w:val="left"/>
            </w:pPr>
            <w:r>
              <w:t>1.12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6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"https://m.edsoo.ru/8a14b8e6"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https://m.edsoo.ru/8a14b8e6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«Украшения птиц». Выразительные средства объёмной аппликации. Бумагопластика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9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A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B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C030000">
            <w:pPr>
              <w:spacing w:after="0" w:before="0"/>
              <w:ind w:firstLine="0" w:left="135"/>
              <w:jc w:val="left"/>
            </w:pPr>
            <w:r>
              <w:t>8.12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D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"https://m.edsoo.ru/8a14acca"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0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1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2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3030000">
            <w:pPr>
              <w:spacing w:after="0" w:before="0"/>
              <w:ind w:firstLine="0" w:left="135"/>
              <w:jc w:val="left"/>
            </w:pPr>
            <w:r>
              <w:t>15.12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4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"https://m.edsoo.ru/8a14ba1c"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https://m.edsoo.ru/8a14ba1c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«Нарядные узоры на глиняных игрушках». Художественные промыслы России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7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8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9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030000">
            <w:pPr>
              <w:spacing w:after="0" w:before="0"/>
              <w:ind w:firstLine="0" w:left="135"/>
              <w:jc w:val="left"/>
            </w:pPr>
            <w:r>
              <w:t>22.12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B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"https://m.edsoo.ru/8a14bd46"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https://m.edsoo.ru/8a14bd46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E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F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1030000">
            <w:pPr>
              <w:spacing w:after="0" w:before="0"/>
              <w:ind w:firstLine="0" w:left="135"/>
              <w:jc w:val="left"/>
            </w:pPr>
            <w:r>
              <w:t>12.01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"https://m.edsoo.ru/8a14a19e"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5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6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7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030000">
            <w:pPr>
              <w:spacing w:after="0" w:before="0"/>
              <w:ind w:firstLine="0" w:left="135"/>
              <w:jc w:val="left"/>
            </w:pPr>
            <w:r>
              <w:t>19.01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"https://m.edsoo.ru/8a14a45a"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https://m.edsoo.ru/8a14a45a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C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E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F030000">
            <w:pPr>
              <w:spacing w:after="0" w:before="0"/>
              <w:ind w:firstLine="0" w:left="135"/>
              <w:jc w:val="left"/>
            </w:pPr>
            <w:r>
              <w:t>26.01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0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"https://m.edsoo.ru/8a149abe"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«Дома бывают разными». Структура и элементы здания. Работа печатками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3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4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5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6030000">
            <w:pPr>
              <w:spacing w:after="0" w:before="0"/>
              <w:ind w:firstLine="0" w:left="135"/>
              <w:jc w:val="left"/>
            </w:pPr>
            <w:r>
              <w:t>2.02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7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"https://m.edsoo.ru/8a14a7f2"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https://m.edsoo.ru/8a14a7f2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«Снаружи и внутри». Конструктивная связь внешней формы и ее внутреннего пространства. Игровое графическое изображение разных предметов в качестве домиков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A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B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C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D030000">
            <w:pPr>
              <w:spacing w:after="0" w:before="0"/>
              <w:ind w:firstLine="0" w:left="135"/>
              <w:jc w:val="left"/>
            </w:pPr>
            <w:r>
              <w:t>9.02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E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"https://m.edsoo.ru/8a14996a"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https://m.edsoo.ru/8a14996a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«Строим город». Коллективная работа. Макетирование из бумаги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1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2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3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030000">
            <w:pPr>
              <w:spacing w:after="0" w:before="0"/>
              <w:ind w:firstLine="0" w:left="135"/>
              <w:jc w:val="left"/>
            </w:pPr>
            <w:r>
              <w:t>28.02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5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"https://m.edsoo.ru/8a14982a"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https://m.edsoo.ru/8a14982a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«Всё имеет своё строение». Геометрическая форма как основа изображения. Изображение животных из геометрических фигур аппликация из цветной бумаги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8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9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A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B030000">
            <w:pPr>
              <w:spacing w:after="0" w:before="0"/>
              <w:ind w:firstLine="0" w:left="135"/>
              <w:jc w:val="left"/>
            </w:pPr>
            <w:r>
              <w:t>2.03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C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"https://m.edsoo.ru/8a149abe"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F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0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1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030000">
            <w:pPr>
              <w:spacing w:after="0" w:before="0"/>
              <w:ind w:firstLine="0" w:left="135"/>
              <w:jc w:val="left"/>
            </w:pPr>
            <w:r>
              <w:t>9.03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3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"https://m.edsoo.ru/8a14a626"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https://m.edsoo.ru/8a14a626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6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7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8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030000">
            <w:pPr>
              <w:spacing w:after="0" w:before="0"/>
              <w:ind w:firstLine="0" w:left="135"/>
              <w:jc w:val="left"/>
            </w:pPr>
            <w:r>
              <w:t>16.03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A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"https://m.edsoo.ru/8a14d0d8"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https://m.edsoo.ru/8a14d0d8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"https://m.edsoo.ru/8a14ca48"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https://m.edsoo.ru/8a14ca48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«Три Брата-Мастера всегда трудятся вместе»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D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E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F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0030000">
            <w:pPr>
              <w:spacing w:after="0" w:before="0"/>
              <w:ind w:firstLine="0" w:left="135"/>
              <w:jc w:val="left"/>
            </w:pPr>
            <w:r>
              <w:t>23.03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1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"https://m.edsoo.ru/8a14c71e"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https://m.edsoo.ru/8a14c71e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«Праздник птиц». Техники и материалы декоративно-прикладного творчества. Бумагопластика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4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5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6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7030000">
            <w:pPr>
              <w:spacing w:after="0" w:before="0"/>
              <w:ind w:firstLine="0" w:left="135"/>
              <w:jc w:val="left"/>
            </w:pPr>
            <w:r>
              <w:t>6.04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8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"https://m.edsoo.ru/8a149c3a"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"https://m.edsoo.ru/8a14c890"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https://m.edsoo.ru/8a14c890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«Разноцветные жуки». Выразительные средства объёмного изображения. Бумагопластика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B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C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D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E030000">
            <w:pPr>
              <w:spacing w:after="0" w:before="0"/>
              <w:ind w:firstLine="0" w:left="135"/>
              <w:jc w:val="left"/>
            </w:pPr>
            <w:r>
              <w:t>13.04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F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"https://m.edsoo.ru/8a149eb0"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https://m.edsoo.ru/8a149eb0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Графические редакторы. Инструменты графического редактора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2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3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4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5030000">
            <w:pPr>
              <w:spacing w:after="0" w:before="0"/>
              <w:ind w:firstLine="0" w:left="135"/>
              <w:jc w:val="left"/>
            </w:pPr>
            <w:r>
              <w:t>20.04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"https://m.edsoo.ru/8a149abe"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9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B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C030000">
            <w:pPr>
              <w:spacing w:after="0" w:before="0"/>
              <w:ind w:firstLine="0" w:left="135"/>
              <w:jc w:val="left"/>
            </w:pPr>
            <w:r>
              <w:t>27.04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"https://m.edsoo.ru/8a149abe"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«Времена года». Каждое время года имеет свой цвет. Сюжетная композиция живописными материалами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0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030000">
            <w:pPr>
              <w:spacing w:after="0" w:before="0"/>
              <w:ind w:firstLine="0" w:left="135"/>
              <w:jc w:val="left"/>
            </w:pPr>
            <w:r>
              <w:t>4.05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"https://m.edsoo.ru/8a149abe"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Лето в творчестве художников. Образ лета в творчестве отечественных художников. Художественное восприятие окружающей действительности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7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9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030000">
            <w:pPr>
              <w:spacing w:after="0" w:before="0"/>
              <w:ind w:firstLine="0" w:left="135"/>
              <w:jc w:val="left"/>
            </w:pPr>
            <w:r>
              <w:t>11.05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auto" w:val="clear"/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30000">
            <w:pPr>
              <w:spacing w:after="0" w:before="0"/>
              <w:ind w:firstLine="0" w:left="135"/>
              <w:jc w:val="left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"https://m.edsoo.ru/8a14acca"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42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Здравствуй, лето! Сюжетная композиция живописными материалами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E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0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030000">
            <w:pPr>
              <w:spacing w:after="0" w:before="0"/>
              <w:ind w:firstLine="0" w:left="135"/>
              <w:jc w:val="left"/>
            </w:pPr>
            <w:r>
              <w:t>18.05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"https://m.edsoo.ru/8a14acca"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1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4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type="dxa" w:w="13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5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3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94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030000">
            <w:pPr>
              <w:ind/>
              <w:jc w:val="left"/>
            </w:pPr>
          </w:p>
        </w:tc>
      </w:tr>
    </w:tbl>
    <w:p w14:paraId="A8030000">
      <w:pPr>
        <w:sectPr>
          <w:pgSz w:h="11906" w:orient="landscape" w:w="16383"/>
        </w:sectPr>
      </w:pPr>
    </w:p>
    <w:p w14:paraId="A9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2 КЛАСС </w:t>
      </w:r>
    </w:p>
    <w:tbl>
      <w:tblPr>
        <w:tblStyle w:val="Style_2"/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43"/>
        <w:gridCol w:w="3998"/>
        <w:gridCol w:w="1204"/>
        <w:gridCol w:w="1342"/>
        <w:gridCol w:w="1418"/>
        <w:gridCol w:w="1119"/>
        <w:gridCol w:w="2872"/>
      </w:tblGrid>
      <w:tr>
        <w:trPr>
          <w:trHeight w:hRule="atLeast" w:val="144"/>
        </w:trPr>
        <w:tc>
          <w:tcPr>
            <w:tcW w:type="dxa" w:w="104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AB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99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AD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96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1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B0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7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B2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04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99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B4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B6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B8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1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87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B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C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D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030000">
            <w:pPr>
              <w:spacing w:after="0" w:before="0"/>
              <w:ind w:firstLine="0" w:left="135"/>
              <w:jc w:val="left"/>
            </w:pPr>
            <w:r>
              <w:t>1.09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"https://m.edsoo.ru/8a149abe"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101025"/>
                <w:spacing w:val="0"/>
                <w:sz w:val="24"/>
                <w:highlight w:val="white"/>
              </w:rPr>
              <w:t>Акварель и её свойства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101025"/>
                <w:spacing w:val="0"/>
                <w:sz w:val="24"/>
                <w:highlight w:val="white"/>
              </w:rPr>
              <w:t>.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2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3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4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030000">
            <w:pPr>
              <w:spacing w:after="0" w:before="0"/>
              <w:ind w:firstLine="0" w:left="135"/>
              <w:jc w:val="left"/>
            </w:pPr>
            <w:r>
              <w:t>8.09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"https://m.edsoo.ru/8a14a932"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https://m.edsoo.ru/8a14a932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8030000">
            <w:pPr>
              <w:spacing w:after="0" w:before="0"/>
              <w:ind w:firstLine="0" w:left="135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101025"/>
                <w:spacing w:val="0"/>
                <w:sz w:val="24"/>
                <w:highlight w:val="white"/>
              </w:rPr>
              <w:t>Цвета основные и составные. Смешение красок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9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A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B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030000">
            <w:pPr>
              <w:spacing w:after="0" w:before="0"/>
              <w:ind w:firstLine="0" w:left="135"/>
              <w:jc w:val="left"/>
            </w:pPr>
            <w:r>
              <w:t>15.09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"https://m.edsoo.ru/8a149abe"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F030000">
            <w:pPr>
              <w:spacing w:after="0" w:before="0"/>
              <w:ind w:firstLine="0" w:left="135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101025"/>
                <w:spacing w:val="0"/>
                <w:sz w:val="24"/>
                <w:highlight w:val="white"/>
              </w:rPr>
              <w:t>Три цвета + белая и чёрная краски. Тёмное и светлое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0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1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2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030000">
            <w:pPr>
              <w:spacing w:after="0" w:before="0"/>
              <w:ind w:firstLine="0" w:left="135"/>
              <w:jc w:val="left"/>
            </w:pPr>
            <w:r>
              <w:t>22.09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"https://m.edsoo.ru/8a14af2c"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https://m.edsoo.ru/8a14af2c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6030000">
            <w:pPr>
              <w:spacing w:after="0" w:before="0"/>
              <w:ind w:firstLine="0" w:left="135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101025"/>
                <w:spacing w:val="0"/>
                <w:sz w:val="24"/>
                <w:highlight w:val="white"/>
              </w:rPr>
              <w:t>Гуашь, три основных цвета и волшебный серый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7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8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9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A030000">
            <w:pPr>
              <w:spacing w:after="0" w:before="0"/>
              <w:ind w:firstLine="0" w:left="135"/>
              <w:jc w:val="left"/>
            </w:pPr>
            <w:r>
              <w:t>29.09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"https://m.edsoo.ru/8a14cd18"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https://m.edsoo.ru/8a14cd18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D030000">
            <w:pPr>
              <w:spacing w:after="0" w:before="0"/>
              <w:ind w:firstLine="0" w:left="135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101025"/>
                <w:spacing w:val="0"/>
                <w:sz w:val="24"/>
                <w:highlight w:val="white"/>
              </w:rPr>
              <w:t>Пастель, восковые мелки. Выразительные свойства художественных материалов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E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F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0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1030000">
            <w:pPr>
              <w:spacing w:after="0" w:before="0"/>
              <w:ind w:firstLine="0" w:left="135"/>
              <w:jc w:val="left"/>
            </w:pPr>
            <w:r>
              <w:t>6.10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"https://m.edsoo.ru/8a14b2c4"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https://m.edsoo.ru/8a14b2c4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"https://m.edsoo.ru/8a14b166"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https://m.edsoo.ru/8a14b166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4030000">
            <w:pPr>
              <w:spacing w:after="0" w:before="0"/>
              <w:ind w:firstLine="0" w:left="135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101025"/>
                <w:spacing w:val="0"/>
                <w:sz w:val="24"/>
                <w:highlight w:val="white"/>
              </w:rPr>
              <w:t>Что такое аппликация? Ритм пятен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5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6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7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8030000">
            <w:pPr>
              <w:spacing w:after="0" w:before="0"/>
              <w:ind w:firstLine="0" w:left="135"/>
              <w:jc w:val="left"/>
            </w:pPr>
            <w:r>
              <w:t>13.10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"https://m.edsoo.ru/8a1494d8"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https://m.edsoo.ru/8a1494d8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"https://m.edsoo.ru/8a14c0e8"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https://m.edsoo.ru/8a14c0e8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"https://m.edsoo.ru/8a1496ae"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https://m.edsoo.ru/8a1496ae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B030000">
            <w:pPr>
              <w:spacing w:after="0" w:before="0"/>
              <w:ind w:firstLine="0" w:left="135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101025"/>
                <w:spacing w:val="0"/>
                <w:sz w:val="24"/>
                <w:highlight w:val="white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C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D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E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F030000">
            <w:pPr>
              <w:spacing w:after="0" w:before="0"/>
              <w:ind w:firstLine="0" w:left="135"/>
              <w:jc w:val="left"/>
            </w:pPr>
            <w:r>
              <w:t>20.10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"https://m.edsoo.ru/8a14929e"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https://m.edsoo.ru/8a14929e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2030000">
            <w:pPr>
              <w:spacing w:after="0" w:before="0"/>
              <w:ind w:firstLine="0" w:left="135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101025"/>
                <w:spacing w:val="0"/>
                <w:sz w:val="24"/>
                <w:highlight w:val="white"/>
              </w:rPr>
              <w:t>Инструменты графических редакторов. Линейный рисунок на экране компьютера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3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4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5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6030000">
            <w:pPr>
              <w:spacing w:after="0" w:before="0"/>
              <w:ind w:firstLine="0" w:left="135"/>
              <w:jc w:val="left"/>
            </w:pPr>
            <w:r>
              <w:t>08.11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"https://m.edsoo.ru/8a149abe"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9030000">
            <w:pPr>
              <w:spacing w:after="0" w:before="0"/>
              <w:ind w:firstLine="0" w:left="135"/>
              <w:jc w:val="left"/>
            </w:pPr>
            <w:r>
              <w:rPr>
                <w:rFonts w:ascii="helvetica" w:hAnsi="helvetica"/>
                <w:b w:val="1"/>
                <w:i w:val="0"/>
                <w:caps w:val="0"/>
                <w:color w:val="101025"/>
                <w:spacing w:val="0"/>
                <w:sz w:val="16"/>
                <w:highlight w:val="white"/>
              </w:rPr>
              <w:t>Что может пластилин? Лепка. Скульптурные материалы и инструменты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A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B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C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D030000">
            <w:pPr>
              <w:spacing w:after="0" w:before="0"/>
              <w:ind w:firstLine="0" w:left="135"/>
              <w:jc w:val="left"/>
            </w:pPr>
            <w:r>
              <w:t>10.11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"https://m.edsoo.ru/8a14c35e"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https://m.edsoo.ru/8a14c35e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"https://m.edsoo.ru/8a14b490"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https://m.edsoo.ru/8a14b490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0040000">
            <w:pPr>
              <w:spacing w:after="0" w:before="0"/>
              <w:ind w:firstLine="0" w:left="135"/>
              <w:jc w:val="left"/>
            </w:pPr>
            <w:r>
              <w:rPr>
                <w:rFonts w:ascii="SimSun" w:hAnsi="SimSun"/>
                <w:sz w:val="24"/>
              </w:rPr>
              <w:br/>
            </w:r>
            <w:r>
              <w:rPr>
                <w:rFonts w:ascii="helvetica" w:hAnsi="helvetica"/>
                <w:b w:val="1"/>
                <w:i w:val="0"/>
                <w:caps w:val="0"/>
                <w:color w:val="101025"/>
                <w:spacing w:val="0"/>
                <w:sz w:val="16"/>
                <w:highlight w:val="white"/>
              </w:rPr>
              <w:t>Бумага, ножницы, клей. Конструирование из бумаги. Бумагопластика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1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2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3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4040000">
            <w:pPr>
              <w:spacing w:after="0" w:before="0"/>
              <w:ind w:firstLine="0" w:left="135"/>
              <w:jc w:val="left"/>
            </w:pPr>
            <w:r>
              <w:t>17.11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"https://m.edsoo.ru/8a149abe"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7040000">
            <w:pPr>
              <w:spacing w:after="0" w:before="0"/>
              <w:ind w:firstLine="0" w:left="135"/>
              <w:jc w:val="left"/>
            </w:pPr>
            <w:r>
              <w:rPr>
                <w:rFonts w:ascii="SimSun" w:hAnsi="SimSun"/>
                <w:sz w:val="24"/>
              </w:rPr>
              <w:br/>
            </w:r>
            <w:r>
              <w:rPr>
                <w:rFonts w:ascii="helvetica" w:hAnsi="helvetica"/>
                <w:b w:val="1"/>
                <w:i w:val="0"/>
                <w:caps w:val="0"/>
                <w:color w:val="101025"/>
                <w:spacing w:val="0"/>
                <w:sz w:val="16"/>
                <w:highlight w:val="white"/>
              </w:rPr>
              <w:t>Изделия из подручного нехудожественного материала. Техники и материалы декоративно-прикладного творчества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8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9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A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B040000">
            <w:pPr>
              <w:spacing w:after="0" w:before="0"/>
              <w:ind w:firstLine="0" w:left="135"/>
              <w:jc w:val="left"/>
            </w:pPr>
            <w:r>
              <w:t>24.11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"https://m.edsoo.ru/8a14b6e8"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https://m.edsoo.ru/8a14b6e8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E040000">
            <w:pPr>
              <w:spacing w:after="0" w:before="0"/>
              <w:ind w:firstLine="0" w:left="135"/>
              <w:jc w:val="left"/>
            </w:pPr>
            <w:r>
              <w:rPr>
                <w:rFonts w:ascii="helvetica" w:hAnsi="helvetica"/>
                <w:b w:val="1"/>
                <w:i w:val="0"/>
                <w:caps w:val="0"/>
                <w:color w:val="101025"/>
                <w:spacing w:val="0"/>
                <w:sz w:val="16"/>
                <w:highlight w:val="white"/>
              </w:rPr>
              <w:t>Изображение и реальность. Изображение реальных животных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F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0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1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2040000">
            <w:pPr>
              <w:spacing w:after="0" w:before="0"/>
              <w:ind w:firstLine="0" w:left="135"/>
              <w:jc w:val="left"/>
            </w:pPr>
            <w:r>
              <w:t>1.12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"https://m.edsoo.ru/8a149abe"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5040000">
            <w:pPr>
              <w:spacing w:after="0" w:before="0"/>
              <w:ind w:firstLine="0" w:left="135"/>
              <w:jc w:val="left"/>
            </w:pPr>
            <w:r>
              <w:rPr>
                <w:rFonts w:ascii="helvetica" w:hAnsi="helvetica"/>
                <w:b w:val="1"/>
                <w:i w:val="0"/>
                <w:caps w:val="0"/>
                <w:color w:val="101025"/>
                <w:spacing w:val="0"/>
                <w:sz w:val="16"/>
                <w:highlight w:val="white"/>
              </w:rPr>
              <w:t>Изображение и фантазия. Фантастические мифологические животные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6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7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8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9040000">
            <w:pPr>
              <w:spacing w:after="0" w:before="0"/>
              <w:ind w:firstLine="0" w:left="135"/>
              <w:jc w:val="left"/>
            </w:pPr>
            <w:r>
              <w:t>8.12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"https://m.edsoo.ru/8a14b8e6"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https://m.edsoo.ru/8a14b8e6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C040000">
            <w:pPr>
              <w:spacing w:after="0" w:before="0"/>
              <w:ind w:firstLine="0" w:left="135"/>
              <w:jc w:val="left"/>
            </w:pPr>
            <w:r>
              <w:rPr>
                <w:rFonts w:ascii="helvetica" w:hAnsi="helvetica"/>
                <w:b w:val="1"/>
                <w:i w:val="0"/>
                <w:caps w:val="0"/>
                <w:color w:val="101025"/>
                <w:spacing w:val="0"/>
                <w:sz w:val="16"/>
                <w:highlight w:val="white"/>
              </w:rPr>
              <w:t>Ук</w:t>
            </w:r>
            <w:r>
              <w:rPr>
                <w:rFonts w:ascii="helvetica" w:hAnsi="helvetica"/>
                <w:b w:val="1"/>
                <w:i w:val="0"/>
                <w:caps w:val="0"/>
                <w:color w:val="101025"/>
                <w:spacing w:val="0"/>
                <w:sz w:val="16"/>
                <w:highlight w:val="white"/>
              </w:rPr>
              <w:t>рашение. Реальность и фантазия. Природные мотивы в декоративных украшениях. Кружево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D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E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F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0040000">
            <w:pPr>
              <w:spacing w:after="0" w:before="0"/>
              <w:ind w:firstLine="0" w:left="135"/>
              <w:jc w:val="left"/>
            </w:pPr>
            <w:r>
              <w:t>15.12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"https://m.edsoo.ru/8a149abe"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Постройка и фантазия. Конструируем из бумаги подводный мир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4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5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6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7040000">
            <w:pPr>
              <w:spacing w:after="0" w:before="0"/>
              <w:ind w:firstLine="0" w:left="135"/>
              <w:jc w:val="left"/>
            </w:pPr>
            <w:r>
              <w:t>22.12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"https://m.edsoo.ru/8a14ba1c"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https://m.edsoo.ru/8a14ba1c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9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Постройка и фантазия. Строим из бумаги сказочный город. Образ архитектурной постройки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B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D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E040000">
            <w:pPr>
              <w:spacing w:after="0" w:before="0"/>
              <w:ind w:firstLine="0" w:left="135"/>
              <w:jc w:val="left"/>
            </w:pPr>
            <w:r>
              <w:t>12.01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"https://m.edsoo.ru/8a14bd46"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https://m.edsoo.ru/8a14bd46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4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5040000">
            <w:pPr>
              <w:spacing w:after="0" w:before="0"/>
              <w:ind w:firstLine="0" w:left="135"/>
              <w:jc w:val="left"/>
            </w:pPr>
            <w:r>
              <w:t>19.01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"https://m.edsoo.ru/8a14a19e"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7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B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C040000">
            <w:pPr>
              <w:spacing w:after="0" w:before="0"/>
              <w:ind w:firstLine="0" w:left="135"/>
              <w:jc w:val="left"/>
            </w:pPr>
            <w:r>
              <w:t>26.01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"https://m.edsoo.ru/8a14a45a"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https://m.edsoo.ru/8a14a45a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Добрые и злые сказочные персонажи. Женский образ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0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1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2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3040000">
            <w:pPr>
              <w:spacing w:after="0" w:before="0"/>
              <w:ind w:firstLine="0" w:left="135"/>
              <w:jc w:val="left"/>
            </w:pPr>
            <w:r>
              <w:t>2.02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"https://m.edsoo.ru/8a149abe"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Добрый и злой мужской образ в сказках и былинах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7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8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9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A040000">
            <w:pPr>
              <w:spacing w:after="0" w:before="0"/>
              <w:ind w:firstLine="0" w:left="135"/>
              <w:jc w:val="left"/>
            </w:pPr>
            <w:r>
              <w:t>9.02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"https://m.edsoo.ru/8a14a7f2"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https://m.edsoo.ru/8a14a7f2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E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F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0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1040000">
            <w:pPr>
              <w:spacing w:after="0" w:before="0"/>
              <w:ind w:firstLine="0" w:left="135"/>
              <w:jc w:val="left"/>
            </w:pPr>
            <w:r>
              <w:t>16.02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"https://m.edsoo.ru/8a14996a"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https://m.edsoo.ru/8a14996a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5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6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7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8040000">
            <w:pPr>
              <w:spacing w:after="0" w:before="0"/>
              <w:ind w:firstLine="0" w:left="135"/>
              <w:jc w:val="left"/>
            </w:pPr>
            <w:r>
              <w:t>28.02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"https://m.edsoo.ru/8a14982a"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https://m.edsoo.ru/8a14982a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C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D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E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F040000">
            <w:pPr>
              <w:spacing w:after="0" w:before="0"/>
              <w:ind w:firstLine="0" w:left="135"/>
              <w:jc w:val="left"/>
            </w:pPr>
            <w:r>
              <w:t>2.03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"https://m.edsoo.ru/8a149abe"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3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4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5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6040000">
            <w:pPr>
              <w:spacing w:after="0" w:before="0"/>
              <w:ind w:firstLine="0" w:left="135"/>
              <w:jc w:val="left"/>
            </w:pPr>
            <w:r>
              <w:t>9.03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"https://m.edsoo.ru/8a14a626"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https://m.edsoo.ru/8a14a626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 теплый и холодный. Цветовой контраст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A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B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C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D040000">
            <w:pPr>
              <w:spacing w:after="0" w:before="0"/>
              <w:ind w:firstLine="0" w:left="135"/>
              <w:jc w:val="left"/>
            </w:pPr>
            <w:r>
              <w:t>16.03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"https://m.edsoo.ru/8a14d0d8"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https://m.edsoo.ru/8a14d0d8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"https://m.edsoo.ru/8a14ca48"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https://m.edsoo.ru/8a14ca48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 звонкий, яркий и цвет тихий, мягкий. Выразительные свойства цвета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1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2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3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4040000">
            <w:pPr>
              <w:spacing w:after="0" w:before="0"/>
              <w:ind w:firstLine="0" w:left="135"/>
              <w:jc w:val="left"/>
            </w:pPr>
            <w:r>
              <w:t>23.03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"https://m.edsoo.ru/8a14c71e"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https://m.edsoo.ru/8a14c71e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ритм линий. Графические художественные материалы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8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9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A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B040000">
            <w:pPr>
              <w:spacing w:after="0" w:before="0"/>
              <w:ind w:firstLine="0" w:left="135"/>
              <w:jc w:val="left"/>
            </w:pPr>
            <w:r>
              <w:t>6.04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"https://m.edsoo.ru/8a149c3a"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"https://m.edsoo.ru/8a14c890"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https://m.edsoo.ru/8a14c890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 линий. Выразительные средства графики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F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0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1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2040000">
            <w:pPr>
              <w:spacing w:after="0" w:before="0"/>
              <w:ind w:firstLine="0" w:left="135"/>
              <w:jc w:val="left"/>
            </w:pPr>
            <w:r>
              <w:t>13.04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"https://m.edsoo.ru/8a149eb0"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https://m.edsoo.ru/8a149eb0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Ритм пятен. Полет птиц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7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8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9040000">
            <w:pPr>
              <w:spacing w:after="0" w:before="0"/>
              <w:ind w:firstLine="0" w:left="135"/>
              <w:jc w:val="left"/>
            </w:pPr>
            <w:r>
              <w:t>20.04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"https://m.edsoo.ru/8a149abe"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пропорции. Сочетание объемов в пространстве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E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F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0040000">
            <w:pPr>
              <w:spacing w:after="0" w:before="0"/>
              <w:ind w:firstLine="0" w:left="135"/>
              <w:jc w:val="left"/>
            </w:pPr>
            <w:r>
              <w:t>27.04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"https://m.edsoo.ru/8a149abe"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040000">
            <w:pPr>
              <w:spacing w:after="0" w:before="0"/>
              <w:ind w:firstLine="0" w:left="135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101025"/>
                <w:spacing w:val="0"/>
                <w:sz w:val="24"/>
                <w:highlight w:val="white"/>
              </w:rPr>
              <w:t>Весна. Эмоциональная выразительность цвета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5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6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7040000">
            <w:pPr>
              <w:spacing w:after="0" w:before="0"/>
              <w:ind w:firstLine="0" w:left="135"/>
              <w:jc w:val="left"/>
            </w:pPr>
            <w:r>
              <w:t>4.05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"https://m.edsoo.ru/8a149abe"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9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040000">
            <w:pPr>
              <w:spacing w:after="0" w:before="0"/>
              <w:ind w:firstLine="0" w:left="135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101025"/>
                <w:spacing w:val="0"/>
                <w:sz w:val="24"/>
                <w:highlight w:val="white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D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E040000">
            <w:pPr>
              <w:spacing w:after="0" w:before="0"/>
              <w:ind w:firstLine="0" w:left="135"/>
              <w:jc w:val="left"/>
            </w:pPr>
            <w:r>
              <w:t>11.05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"https://m.edsoo.ru/8a14acca"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040000">
            <w:pPr>
              <w:spacing w:after="0" w:before="0"/>
              <w:ind w:firstLine="0" w:left="135"/>
              <w:jc w:val="left"/>
            </w:pPr>
            <w:r>
              <w:rPr>
                <w:rFonts w:ascii="helvetica" w:hAnsi="helvetica"/>
                <w:b w:val="1"/>
                <w:i w:val="0"/>
                <w:caps w:val="0"/>
                <w:color w:val="101025"/>
                <w:spacing w:val="0"/>
                <w:sz w:val="16"/>
                <w:highlight w:val="white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GIF-анимация простого изображения. Анимация простого изображения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4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5040000">
            <w:pPr>
              <w:spacing w:after="0" w:before="0"/>
              <w:ind w:firstLine="0" w:left="135"/>
              <w:jc w:val="left"/>
            </w:pPr>
            <w:r>
              <w:t>18.05</w:t>
            </w:r>
          </w:p>
        </w:tc>
        <w:tc>
          <w:tcPr>
            <w:tcW w:type="dxa" w:w="2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"https://m.edsoo.ru/8a149abe"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04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2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8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3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4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A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99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B040000">
            <w:pPr>
              <w:ind/>
              <w:jc w:val="left"/>
            </w:pPr>
          </w:p>
        </w:tc>
      </w:tr>
    </w:tbl>
    <w:p w14:paraId="AC040000">
      <w:pPr>
        <w:sectPr>
          <w:pgSz w:h="11906" w:orient="landscape" w:w="16383"/>
        </w:sectPr>
      </w:pPr>
    </w:p>
    <w:p w14:paraId="AD04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3 КЛАСС </w:t>
      </w:r>
    </w:p>
    <w:tbl>
      <w:tblPr>
        <w:tblStyle w:val="Style_2"/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18"/>
        <w:gridCol w:w="4087"/>
        <w:gridCol w:w="1185"/>
        <w:gridCol w:w="1325"/>
        <w:gridCol w:w="1401"/>
        <w:gridCol w:w="1109"/>
        <w:gridCol w:w="2871"/>
      </w:tblGrid>
      <w:tr>
        <w:trPr>
          <w:trHeight w:hRule="atLeast" w:val="144"/>
        </w:trPr>
        <w:tc>
          <w:tcPr>
            <w:tcW w:type="dxa" w:w="101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AF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08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B1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911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0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B4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7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B6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01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08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B8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BA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BC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0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87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Мастера изображения, постройки и украшения. Художественное восприятие окружающей действительности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F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0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1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2040000">
            <w:pPr>
              <w:spacing w:after="0" w:before="0"/>
              <w:ind w:firstLine="0" w:left="135"/>
              <w:jc w:val="left"/>
            </w:pPr>
            <w:r>
              <w:t>1.09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"https://m.edsoo.ru/8a14acca"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Твои игрушки. Игрушки создает художник. «Одушевление» неожиданных материалов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6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7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8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9040000">
            <w:pPr>
              <w:spacing w:after="0" w:before="0"/>
              <w:ind w:firstLine="0" w:left="135"/>
              <w:jc w:val="left"/>
            </w:pPr>
            <w:r>
              <w:t>8.09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"https://m.edsoo.ru/8a14a932"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https://m.edsoo.ru/8a14a932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D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E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F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0040000">
            <w:pPr>
              <w:spacing w:after="0" w:before="0"/>
              <w:ind w:firstLine="0" w:left="135"/>
              <w:jc w:val="left"/>
            </w:pPr>
            <w:r>
              <w:t>15.09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"https://m.edsoo.ru/8a14acca"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Посуда у тебя дома. Декор предметов быта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4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5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6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7040000">
            <w:pPr>
              <w:spacing w:after="0" w:before="0"/>
              <w:ind w:firstLine="0" w:left="135"/>
              <w:jc w:val="left"/>
            </w:pPr>
            <w:r>
              <w:t>22.09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"https://m.edsoo.ru/8a14af2c"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https://m.edsoo.ru/8a14af2c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9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Обои и шторы у тебя дома. Орнамент инструментами цифровой графики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B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C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D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E040000">
            <w:pPr>
              <w:spacing w:after="0" w:before="0"/>
              <w:ind w:firstLine="0" w:left="135"/>
              <w:jc w:val="left"/>
            </w:pPr>
            <w:r>
              <w:t>29.09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"https://m.edsoo.ru/8a14cd18"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https://m.edsoo.ru/8a14cd18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Мамин платок. Орнамент на ткани. Выразительные свойства орнамента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2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3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4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5040000">
            <w:pPr>
              <w:spacing w:after="0" w:before="0"/>
              <w:ind w:firstLine="0" w:left="135"/>
              <w:jc w:val="left"/>
            </w:pPr>
            <w:r>
              <w:t>6.10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"https://m.edsoo.ru/8a14b2c4"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https://m.edsoo.ru/8a14b2c4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"https://m.edsoo.ru/8a14b166"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https://m.edsoo.ru/8a14b166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7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Твои книжки. Дизайн и иллюстрации детской книжки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9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A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B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C040000">
            <w:pPr>
              <w:spacing w:after="0" w:before="0"/>
              <w:ind w:firstLine="0" w:left="135"/>
              <w:jc w:val="left"/>
            </w:pPr>
            <w:r>
              <w:t>13.10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"https://m.edsoo.ru/8a1494d8"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https://m.edsoo.ru/8a1494d8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"https://m.edsoo.ru/8a14c0e8"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https://m.edsoo.ru/8a14c0e8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"https://m.edsoo.ru/8a1496ae"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https://m.edsoo.ru/8a1496ae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0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1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2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3040000">
            <w:pPr>
              <w:spacing w:after="0" w:before="0"/>
              <w:ind w:firstLine="0" w:left="135"/>
              <w:jc w:val="left"/>
            </w:pPr>
            <w:r>
              <w:t>20.10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"https://m.edsoo.ru/8a14929e"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https://m.edsoo.ru/8a14929e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7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8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9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A040000">
            <w:pPr>
              <w:spacing w:after="0" w:before="0"/>
              <w:ind w:firstLine="0" w:left="135"/>
              <w:jc w:val="left"/>
            </w:pPr>
            <w:r>
              <w:t>08.11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"https://m.edsoo.ru/8a14acca"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архитектуры. Образ архитектурной постройки. Художник-архитектор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E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F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0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1050000">
            <w:pPr>
              <w:spacing w:after="0" w:before="0"/>
              <w:ind w:firstLine="0" w:left="135"/>
              <w:jc w:val="left"/>
            </w:pPr>
            <w:r>
              <w:t>10.11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"https://m.edsoo.ru/8a14c35e"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https://m.edsoo.ru/8a14c35e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"https://m.edsoo.ru/8a14b490"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https://m.edsoo.ru/8a14b490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3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Дом на экране компьютера. Моделирование в графическом редакторе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5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6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7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8050000">
            <w:pPr>
              <w:spacing w:after="0" w:before="0"/>
              <w:ind w:firstLine="0" w:left="135"/>
              <w:jc w:val="left"/>
            </w:pPr>
            <w:r>
              <w:t>17.11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"https://m.edsoo.ru/8a14acca"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Парки, скверы, бульвары. Художник-ландшафтный архитектор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C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D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E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F050000">
            <w:pPr>
              <w:spacing w:after="0" w:before="0"/>
              <w:ind w:firstLine="0" w:left="135"/>
              <w:jc w:val="left"/>
            </w:pPr>
            <w:r>
              <w:t>24.11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"https://m.edsoo.ru/8a14b6e8"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https://m.edsoo.ru/8a14b6e8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1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3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4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5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6050000">
            <w:pPr>
              <w:spacing w:after="0" w:before="0"/>
              <w:ind w:firstLine="0" w:left="135"/>
              <w:jc w:val="left"/>
            </w:pPr>
            <w:r>
              <w:t>1.12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"https://m.edsoo.ru/8a14acca"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A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B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C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D050000">
            <w:pPr>
              <w:spacing w:after="0" w:before="0"/>
              <w:ind w:firstLine="0" w:left="135"/>
              <w:jc w:val="left"/>
            </w:pPr>
            <w:r>
              <w:t>8.12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"https://m.edsoo.ru/8a14b8e6"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https://m.edsoo.ru/8a14b8e6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F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1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2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3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4050000">
            <w:pPr>
              <w:spacing w:after="0" w:before="0"/>
              <w:ind w:firstLine="0" w:left="135"/>
              <w:jc w:val="left"/>
            </w:pPr>
            <w:r>
              <w:t>15.12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"https://m.edsoo.ru/8a14acca"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Удивительный транспорт. Фантазийный рисунок или бумагопластика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8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9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B050000">
            <w:pPr>
              <w:spacing w:after="0" w:before="0"/>
              <w:ind w:firstLine="0" w:left="135"/>
              <w:jc w:val="left"/>
            </w:pPr>
            <w:r>
              <w:t>22.12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"https://m.edsoo.ru/8a14ba1c"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https://m.edsoo.ru/8a14ba1c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D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F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1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050000">
            <w:pPr>
              <w:spacing w:after="0" w:before="0"/>
              <w:ind w:firstLine="0" w:left="135"/>
              <w:jc w:val="left"/>
            </w:pPr>
            <w:r>
              <w:t>12.01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"https://m.edsoo.ru/8a14bd46"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https://m.edsoo.ru/8a14bd46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 в цирке. Сюжетный рисунок по представлению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6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7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050000">
            <w:pPr>
              <w:spacing w:after="0" w:before="0"/>
              <w:ind w:firstLine="0" w:left="135"/>
              <w:jc w:val="left"/>
            </w:pPr>
            <w:r>
              <w:t>19.01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"https://m.edsoo.ru/8a14a19e"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B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E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F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0050000">
            <w:pPr>
              <w:spacing w:after="0" w:before="0"/>
              <w:ind w:firstLine="0" w:left="135"/>
              <w:jc w:val="left"/>
            </w:pPr>
            <w:r>
              <w:t>26.01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"https://m.edsoo.ru/8a14a45a"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https://m.edsoo.ru/8a14a45a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Театр на столе. Декорация. Изображение и макетирование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4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5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6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7050000">
            <w:pPr>
              <w:spacing w:after="0" w:before="0"/>
              <w:ind w:firstLine="0" w:left="135"/>
              <w:jc w:val="left"/>
            </w:pPr>
            <w:r>
              <w:t>2.02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"https://m.edsoo.ru/8a14acca"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9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Театр кукол. Выразительные средства объёмного изображения. Разнообразие материалов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B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C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D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E050000">
            <w:pPr>
              <w:spacing w:after="0" w:before="0"/>
              <w:ind w:firstLine="0" w:left="135"/>
              <w:jc w:val="left"/>
            </w:pPr>
            <w:r>
              <w:t>9.02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"https://m.edsoo.ru/8a14a7f2"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https://m.edsoo.ru/8a14a7f2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Маски. Графика или аппликация. Мимика в изображении лица маски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2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3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5050000">
            <w:pPr>
              <w:spacing w:after="0" w:before="0"/>
              <w:ind w:firstLine="0" w:left="135"/>
              <w:jc w:val="left"/>
            </w:pPr>
            <w:r>
              <w:t>16.02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"https://m.edsoo.ru/8a14996a"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https://m.edsoo.ru/8a14996a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7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Афиша и плакат. Изображение и текст. Выразительные свойства плаката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9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A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B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C050000">
            <w:pPr>
              <w:spacing w:after="0" w:before="0"/>
              <w:ind w:firstLine="0" w:left="135"/>
              <w:jc w:val="left"/>
            </w:pPr>
            <w:r>
              <w:t>28.02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"https://m.edsoo.ru/8a14982a"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https://m.edsoo.ru/8a14982a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0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1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3050000">
            <w:pPr>
              <w:spacing w:after="0" w:before="0"/>
              <w:ind w:firstLine="0" w:left="135"/>
              <w:jc w:val="left"/>
            </w:pPr>
            <w:r>
              <w:t>2.03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"https://m.edsoo.ru/8a14acca"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5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7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8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A050000">
            <w:pPr>
              <w:spacing w:after="0" w:before="0"/>
              <w:ind w:firstLine="0" w:left="135"/>
              <w:jc w:val="left"/>
            </w:pPr>
            <w:r>
              <w:t>9.03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"https://m.edsoo.ru/8a14a626"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https://m.edsoo.ru/8a14a626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Музей в жизни города. Художественные музеи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E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F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0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1050000">
            <w:pPr>
              <w:spacing w:after="0" w:before="0"/>
              <w:ind w:firstLine="0" w:left="135"/>
              <w:jc w:val="left"/>
            </w:pPr>
            <w:r>
              <w:t>16.03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"https://m.edsoo.ru/8a14d0d8"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https://m.edsoo.ru/8a14d0d8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"https://m.edsoo.ru/8a14ca48"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https://m.edsoo.ru/8a14ca48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3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5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6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7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8050000">
            <w:pPr>
              <w:spacing w:after="0" w:before="0"/>
              <w:ind w:firstLine="0" w:left="135"/>
              <w:jc w:val="left"/>
            </w:pPr>
            <w:r>
              <w:t>23.03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"https://m.edsoo.ru/8a14c71e"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https://m.edsoo.ru/8a14c71e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Картина-пейзаж. Настроение в пейзаже. Картины великих русских пейзажистов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C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D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E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F050000">
            <w:pPr>
              <w:spacing w:after="0" w:before="0"/>
              <w:ind w:firstLine="0" w:left="135"/>
              <w:jc w:val="left"/>
            </w:pPr>
            <w:r>
              <w:t>6.04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"https://m.edsoo.ru/8a149c3a"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"https://m.edsoo.ru/8a14c890"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https://m.edsoo.ru/8a14c890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1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3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4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5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050000">
            <w:pPr>
              <w:spacing w:after="0" w:before="0"/>
              <w:ind w:firstLine="0" w:left="135"/>
              <w:jc w:val="left"/>
            </w:pPr>
            <w:r>
              <w:t>13.04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"https://m.edsoo.ru/8a149eb0"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https://m.edsoo.ru/8a149eb0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Картина-натюрморт. Натюрморты известных художников. О чем рассказали натюрморты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B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C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050000">
            <w:pPr>
              <w:spacing w:after="0" w:before="0"/>
              <w:ind w:firstLine="0" w:left="135"/>
              <w:jc w:val="left"/>
            </w:pPr>
            <w:r>
              <w:t>20.04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"https://m.edsoo.ru/8a149abe"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F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50000">
            <w:pPr>
              <w:spacing w:after="0" w:before="0"/>
              <w:ind w:firstLine="0" w:left="135"/>
              <w:jc w:val="left"/>
            </w:pPr>
            <w:r>
              <w:t>27.04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"https://m.edsoo.ru/8a14acca"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Картины бытовые. Сюжетная композиция на бытовую тему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9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50000">
            <w:pPr>
              <w:spacing w:after="0" w:before="0"/>
              <w:ind w:firstLine="0" w:left="135"/>
              <w:jc w:val="left"/>
            </w:pPr>
            <w:r>
              <w:t>4.05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"https://m.edsoo.ru/8a14acca"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D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0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50000">
            <w:pPr>
              <w:spacing w:after="0" w:before="0"/>
              <w:ind w:firstLine="0" w:left="135"/>
              <w:jc w:val="left"/>
            </w:pPr>
            <w:r>
              <w:t>11.05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"https://m.edsoo.ru/8a14acca"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4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8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050000">
            <w:pPr>
              <w:spacing w:after="0" w:before="0"/>
              <w:ind w:firstLine="0" w:left="135"/>
              <w:jc w:val="left"/>
            </w:pPr>
            <w:r>
              <w:t>18.05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A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5105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C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32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D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E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98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F050000">
            <w:pPr>
              <w:ind/>
              <w:jc w:val="left"/>
            </w:pPr>
          </w:p>
        </w:tc>
      </w:tr>
    </w:tbl>
    <w:p w14:paraId="B0050000">
      <w:pPr>
        <w:sectPr>
          <w:pgSz w:h="11906" w:orient="landscape" w:w="16383"/>
        </w:sectPr>
      </w:pPr>
    </w:p>
    <w:p w14:paraId="B10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4 КЛАСС </w:t>
      </w:r>
    </w:p>
    <w:tbl>
      <w:tblPr>
        <w:tblStyle w:val="Style_2"/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17"/>
        <w:gridCol w:w="4098"/>
        <w:gridCol w:w="1183"/>
        <w:gridCol w:w="1322"/>
        <w:gridCol w:w="1397"/>
        <w:gridCol w:w="1108"/>
        <w:gridCol w:w="2871"/>
      </w:tblGrid>
      <w:tr>
        <w:trPr>
          <w:trHeight w:hRule="atLeast" w:val="144"/>
        </w:trPr>
        <w:tc>
          <w:tcPr>
            <w:tcW w:type="dxa" w:w="101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B3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09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B5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902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0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B8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7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BA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01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09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BC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BE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C0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0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87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1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3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4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6050000">
            <w:pPr>
              <w:spacing w:after="0" w:before="0"/>
              <w:ind w:firstLine="0" w:left="135"/>
              <w:jc w:val="left"/>
            </w:pPr>
            <w:r>
              <w:t>1.09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"https://m.edsoo.ru/8a14dd4e"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https://m.edsoo.ru/8a14dd4e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Пейзаж родной земли. Красота среднерусской природы. Правила перспективного построения пространства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A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B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D050000">
            <w:pPr>
              <w:spacing w:after="0" w:before="0"/>
              <w:ind w:firstLine="0" w:left="135"/>
              <w:jc w:val="left"/>
            </w:pPr>
            <w:r>
              <w:t>8.09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"https://m.edsoo.ru/8a14d4ca"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https://m.edsoo.ru/8a14d4ca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"https://m.edsoo.ru/8a150e90"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https://m.edsoo.ru/8a150e90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F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Деревня – деревянный мир. Конструкция и декор избы. Единство красоты и пользы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1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2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4050000">
            <w:pPr>
              <w:spacing w:after="0" w:before="0"/>
              <w:ind w:firstLine="0" w:left="135"/>
              <w:jc w:val="left"/>
            </w:pPr>
            <w:r>
              <w:t>15.09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"https://m.edsoo.ru/8a14f630"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https://m.edsoo.ru/8a14f630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"https://m.edsoo.ru/8a14eafa"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https://m.edsoo.ru/8a14eafa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Деревня – деревянный мир: русское деревянное зодчество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8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9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A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B050000">
            <w:pPr>
              <w:spacing w:after="0" w:before="0"/>
              <w:ind w:firstLine="0" w:left="135"/>
              <w:jc w:val="left"/>
            </w:pPr>
            <w:r>
              <w:t>22.09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"https://m.edsoo.ru/8a151070"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https://m.edsoo.ru/8a151070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D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F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0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1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2050000">
            <w:pPr>
              <w:spacing w:after="0" w:before="0"/>
              <w:ind w:firstLine="0" w:left="135"/>
              <w:jc w:val="left"/>
            </w:pPr>
            <w:r>
              <w:t>29.09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"https://m.edsoo.ru/8a151070"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https://m.edsoo.ru/8a151070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Красота человека: традиционная красота мужского образа. Добрый молодец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6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7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8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9050000">
            <w:pPr>
              <w:spacing w:after="0" w:before="0"/>
              <w:ind w:firstLine="0" w:left="135"/>
              <w:jc w:val="left"/>
            </w:pPr>
            <w:r>
              <w:t>6.10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"https://m.edsoo.ru/8a14ede8"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"https://m.edsoo.ru/8a14d7b8"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https://m.edsoo.ru/8a14d7b8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B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праздники - образ радости и счастливой жизни. Коллективное панно. Сюжетная композиция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D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E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F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0050000">
            <w:pPr>
              <w:spacing w:after="0" w:before="0"/>
              <w:ind w:firstLine="0" w:left="135"/>
              <w:jc w:val="left"/>
            </w:pPr>
            <w:r>
              <w:t>13.10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"https://m.edsoo.ru/8a14e302"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4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5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6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7050000">
            <w:pPr>
              <w:spacing w:after="0" w:before="0"/>
              <w:ind w:firstLine="0" w:left="135"/>
              <w:jc w:val="left"/>
            </w:pPr>
            <w:r>
              <w:t>20.10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"https://m.edsoo.ru/8a14e938"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https://m.edsoo.ru/8a14e938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9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угол. Образ древнерусского города-крепости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B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C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D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E050000">
            <w:pPr>
              <w:spacing w:after="0" w:before="0"/>
              <w:ind w:firstLine="0" w:left="135"/>
              <w:jc w:val="left"/>
            </w:pPr>
            <w:r>
              <w:t>08.11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"https://m.edsoo.ru/8a14fcca"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2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3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4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5060000">
            <w:pPr>
              <w:spacing w:after="0" w:before="0"/>
              <w:ind w:firstLine="0" w:left="135"/>
              <w:jc w:val="left"/>
            </w:pPr>
            <w:r>
              <w:t>10.11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"https://m.edsoo.ru/8a14f838"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https://m.edsoo.ru/8a14f838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7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Русской земли. Конструкция древнего города. Пространство городской среды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9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A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B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C060000">
            <w:pPr>
              <w:spacing w:after="0" w:before="0"/>
              <w:ind w:firstLine="0" w:left="135"/>
              <w:jc w:val="left"/>
            </w:pPr>
            <w:r>
              <w:t>17.11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"https://m.edsoo.ru/8a14ec6c"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https://m.edsoo.ru/8a14ec6c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E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0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1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2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3060000">
            <w:pPr>
              <w:spacing w:after="0" w:before="0"/>
              <w:ind w:firstLine="0" w:left="135"/>
              <w:jc w:val="left"/>
            </w:pPr>
            <w:r>
              <w:t>24.11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"https://m.edsoo.ru/8a14db64"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https://m.edsoo.ru/8a14db64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5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Москва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:знакомимся с памятниками древнерусского зодчества. 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7060000">
            <w:pPr>
              <w:spacing w:after="0" w:before="0" w:line="276" w:lineRule="auto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8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9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A060000">
            <w:pPr>
              <w:spacing w:after="0" w:before="0"/>
              <w:ind w:firstLine="0" w:left="135"/>
              <w:jc w:val="left"/>
            </w:pPr>
            <w:r>
              <w:t>1.12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"https://m.edsoo.ru/8a14ec6c"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https://m.edsoo.ru/8a14ec6c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C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Наряды в царско-княжеских палатах. Декор предметов быта и одежды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E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F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0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1060000">
            <w:pPr>
              <w:spacing w:after="0" w:before="0"/>
              <w:ind w:firstLine="0" w:left="135"/>
              <w:jc w:val="left"/>
            </w:pPr>
            <w:r>
              <w:t>8.12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"https://m.edsoo.ru/8a14ec6c"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https://m.edsoo.ru/8a14ec6c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3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Пир в теремных палатах. Коллективное панно. Сюжетная композиция. Аппликация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5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6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7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8060000">
            <w:pPr>
              <w:spacing w:after="0" w:before="0"/>
              <w:ind w:firstLine="0" w:left="135"/>
              <w:jc w:val="left"/>
            </w:pPr>
            <w:r>
              <w:t xml:space="preserve"> 15.12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"https://m.edsoo.ru/8a14ec6c"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https://m.edsoo.ru/8a14ec6c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Архитектура народов мира. Народы гор и степей. Пейзаж и традиционное жилище. Сакля. Юрта – конструкция и символика в постройке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D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E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F060000">
            <w:pPr>
              <w:spacing w:after="0" w:before="0"/>
              <w:ind w:firstLine="0" w:left="135"/>
              <w:jc w:val="left"/>
            </w:pPr>
            <w:r>
              <w:t xml:space="preserve"> 22.12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"https://m.edsoo.ru/8a14f270"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https://m.edsoo.ru/8a14f270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1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4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5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6060000">
            <w:pPr>
              <w:spacing w:after="0" w:before="0"/>
              <w:ind w:firstLine="0" w:left="135"/>
              <w:jc w:val="left"/>
            </w:pPr>
            <w:r>
              <w:t>12.01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"https://m.edsoo.ru/8a14f270"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https://m.edsoo.ru/8a14f270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Жизнь человека в природе гор и степей. Красота пейзажа с традиционными постройками. Сюжетная композиция живописными или графическими материалами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B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C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060000">
            <w:pPr>
              <w:spacing w:after="0" w:before="0"/>
              <w:ind w:firstLine="0" w:left="135"/>
              <w:jc w:val="left"/>
            </w:pPr>
            <w:r>
              <w:t>19.01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"https://m.edsoo.ru/8a14f270"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https://m.edsoo.ru/8a14f270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F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Художественная культура народов мира. Образ природы в японской культуре. Пагода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1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2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3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4060000">
            <w:pPr>
              <w:spacing w:after="0" w:before="0"/>
              <w:ind w:firstLine="0" w:left="135"/>
              <w:jc w:val="left"/>
            </w:pPr>
            <w:r>
              <w:t>26.01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"https://m.edsoo.ru/8a14f270"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https://m.edsoo.ru/8a14f270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Культурные традиции народов Японии. 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8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9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A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B060000">
            <w:pPr>
              <w:spacing w:after="0" w:before="0"/>
              <w:ind w:firstLine="0" w:left="135"/>
              <w:jc w:val="left"/>
            </w:pPr>
            <w:r>
              <w:t>2.02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"https://m.edsoo.ru/8a14f036"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https://m.edsoo.ru/8a14f036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D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в пустыне. Архитектура народов мира. Мечеть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F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0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1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2060000">
            <w:pPr>
              <w:spacing w:after="0" w:before="0"/>
              <w:ind w:firstLine="0" w:left="135"/>
              <w:jc w:val="left"/>
            </w:pPr>
            <w:r>
              <w:t>9.02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"https://m.edsoo.ru/8a15074c"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https://m.edsoo.ru/8a15074c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6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7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8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9060000">
            <w:pPr>
              <w:spacing w:after="0" w:before="0"/>
              <w:ind w:firstLine="0" w:left="135"/>
              <w:jc w:val="left"/>
            </w:pPr>
            <w:r>
              <w:t>16.02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"https://m.edsoo.ru/8a15074c"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https://m.edsoo.ru/8a15074c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B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D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E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F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0060000">
            <w:pPr>
              <w:spacing w:after="0" w:before="0"/>
              <w:ind w:firstLine="0" w:left="135"/>
              <w:jc w:val="left"/>
            </w:pPr>
            <w:r>
              <w:t>28.02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"https://m.edsoo.ru/8a15074c"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https://m.edsoo.ru/8a15074c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4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5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6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7060000">
            <w:pPr>
              <w:spacing w:after="0" w:before="0"/>
              <w:ind w:firstLine="0" w:left="135"/>
              <w:jc w:val="left"/>
            </w:pPr>
            <w:r>
              <w:t>2.03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"https://m.edsoo.ru/8a151584"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https://m.edsoo.ru/8a151584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Олимпийские игры в Древней Греции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B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C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D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E060000">
            <w:pPr>
              <w:spacing w:after="0" w:before="0"/>
              <w:ind w:firstLine="0" w:left="135"/>
              <w:jc w:val="left"/>
            </w:pPr>
            <w:r>
              <w:t>9.03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"https://m.edsoo.ru/8a15074c"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https://m.edsoo.ru/8a15074c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Архитектура народов мира. Европейские средневековые города. Готический собор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2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3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4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5060000">
            <w:pPr>
              <w:spacing w:after="0" w:before="0"/>
              <w:ind w:firstLine="0" w:left="135"/>
              <w:jc w:val="left"/>
            </w:pPr>
            <w:r>
              <w:t>16.03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"https://m.edsoo.ru/8a15088c"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https://m.edsoo.ru/8a15088c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"https://m.edsoo.ru/8a14faa4"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https://m.edsoo.ru/8a14faa4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7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Панно-аппликация «Площадь средневекового города»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9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A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B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C060000">
            <w:pPr>
              <w:spacing w:after="0" w:before="0"/>
              <w:ind w:firstLine="0" w:left="135"/>
              <w:jc w:val="left"/>
            </w:pPr>
            <w:r>
              <w:t>23.03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"https://m.edsoo.ru/8a15074c"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https://m.edsoo.ru/8a15074c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E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0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1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2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3060000">
            <w:pPr>
              <w:spacing w:after="0" w:before="0"/>
              <w:ind w:firstLine="0" w:left="135"/>
              <w:jc w:val="left"/>
            </w:pPr>
            <w:r>
              <w:t>6.04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"https://m.edsoo.ru/8a151a7a"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https://m.edsoo.ru/8a151a7a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"https://m.edsoo.ru/8a151318"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https://m.edsoo.ru/8a151318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"https://m.edsoo.ru/8a150a80"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https://m.edsoo.ru/8a150a80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5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объединяет народы. Тема материнства в искусстве народов. Сюжетная композиция живописными материалами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7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8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9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060000">
            <w:pPr>
              <w:spacing w:after="0" w:before="0"/>
              <w:ind w:firstLine="0" w:left="135"/>
              <w:jc w:val="left"/>
            </w:pPr>
            <w:r>
              <w:t>13.04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"https://m.edsoo.ru/8a15006c"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https://m.edsoo.ru/8a15006c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C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E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F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0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060000">
            <w:pPr>
              <w:spacing w:after="0" w:before="0"/>
              <w:ind w:firstLine="0" w:left="135"/>
              <w:jc w:val="left"/>
            </w:pPr>
            <w:r>
              <w:t>20.04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"https://m.edsoo.ru/8a15074c"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https://m.edsoo.ru/8a15074c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 «Сопереживания». Тема сострадания и утверждения доброты в искусстве. Сюжетная композиция живописными или графическими материалами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5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6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7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060000">
            <w:pPr>
              <w:spacing w:after="0" w:before="0"/>
              <w:ind w:firstLine="0" w:left="135"/>
              <w:jc w:val="left"/>
            </w:pPr>
            <w:r>
              <w:t>27.04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"https://m.edsoo.ru/8a15074c"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https://m.edsoo.ru/8a15074c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 «Герои и защитники» в искусстве. Скульптурные памятники и мемориальные комплексы. Лепка эскиза памятника героям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D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E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060000">
            <w:pPr>
              <w:spacing w:after="0" w:before="0"/>
              <w:ind w:firstLine="0" w:left="135"/>
              <w:jc w:val="left"/>
            </w:pPr>
            <w:r>
              <w:t>4.05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"https://m.edsoo.ru/8a150cb0"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https://m.edsoo.ru/8a150cb0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"https://m.edsoo.ru/8a14e4c4"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https://m.edsoo.ru/8a14e4c4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"https://m.edsoo.ru/8a14e6b8"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https://m.edsoo.ru/8a14e6b8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 «Юности и надежды» в искусстве. Сюжетная композиция живописными материалами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4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5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060000">
            <w:pPr>
              <w:spacing w:after="0" w:before="0"/>
              <w:ind w:firstLine="0" w:left="135"/>
              <w:jc w:val="left"/>
            </w:pPr>
            <w:r>
              <w:t>11.05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"https://m.edsoo.ru/8a150cb0"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https://m.edsoo.ru/8a150cb0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"https://m.edsoo.ru/8a14e4c4"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https://m.edsoo.ru/8a14e4c4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"https://m.edsoo.ru/8a14e6b8"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https://m.edsoo.ru/8a14e6b8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8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40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Изображение, украшение и постройка в жизни народов. Урок-обобщение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A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B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C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1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D060000">
            <w:pPr>
              <w:spacing w:after="0" w:before="0"/>
              <w:ind w:firstLine="0" w:left="135"/>
              <w:jc w:val="left"/>
            </w:pPr>
            <w:r>
              <w:t>18.05</w:t>
            </w:r>
          </w:p>
        </w:tc>
        <w:tc>
          <w:tcPr>
            <w:tcW w:type="dxa" w:w="2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"https://m.edsoo.ru/8a150cb0"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https://m.edsoo.ru/8a150cb0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"https://m.edsoo.ru/8a14e4c4"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https://m.edsoo.ru/8a14e4c4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"https://m.edsoo.ru/8a14e6b8"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https://m.edsoo.ru/8a14e6b8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15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0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3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1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39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2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97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3060000">
            <w:pPr>
              <w:ind/>
              <w:jc w:val="left"/>
            </w:pPr>
          </w:p>
        </w:tc>
      </w:tr>
    </w:tbl>
    <w:p w14:paraId="B4060000">
      <w:pPr>
        <w:sectPr>
          <w:pgSz w:h="11906" w:orient="landscape" w:w="16383"/>
        </w:sectPr>
      </w:pPr>
    </w:p>
    <w:p w14:paraId="B5060000">
      <w:pPr>
        <w:sectPr>
          <w:pgSz w:h="11906" w:orient="landscape" w:w="16383"/>
        </w:sectPr>
      </w:pPr>
    </w:p>
    <w:p w14:paraId="B6060000">
      <w:bookmarkEnd w:id="10"/>
      <w:bookmarkStart w:id="11" w:name="block-63930460"/>
    </w:p>
    <w:p w14:paraId="B7060000">
      <w:pPr>
        <w:sectPr>
          <w:footerReference r:id="rId4" w:type="default"/>
          <w:pgSz w:h="11906" w:orient="landscape" w:w="16383"/>
          <w:pgMar w:bottom="1134" w:footer="720" w:gutter="0" w:header="720" w:left="1701" w:right="850" w:top="1134"/>
        </w:sectPr>
      </w:pPr>
    </w:p>
    <w:p w14:paraId="B8060000">
      <w:pPr>
        <w:spacing w:after="0"/>
        <w:ind w:firstLine="0" w:left="120"/>
        <w:rPr>
          <w:sz w:val="24"/>
        </w:rPr>
      </w:pPr>
      <w:bookmarkStart w:id="12" w:name="block-1972550"/>
      <w:bookmarkEnd w:id="12"/>
      <w:r>
        <w:rPr>
          <w:rFonts w:ascii="Times New Roman" w:hAnsi="Times New Roman"/>
          <w:b w:val="1"/>
          <w:sz w:val="24"/>
        </w:rPr>
        <w:t>УЧЕБНО-МЕТОДИЧЕСКОЕ ОБЕСПЕЧЕНИЕ ОБРАЗОВАТЕЛЬНОГО ПРОЦЕССА</w:t>
      </w:r>
    </w:p>
    <w:p w14:paraId="B9060000">
      <w:pPr>
        <w:spacing w:after="0" w:line="480" w:lineRule="auto"/>
        <w:ind w:firstLine="0" w:left="120"/>
        <w:rPr>
          <w:sz w:val="24"/>
        </w:rPr>
      </w:pPr>
      <w:r>
        <w:rPr>
          <w:rFonts w:ascii="Times New Roman" w:hAnsi="Times New Roman"/>
          <w:b w:val="1"/>
          <w:sz w:val="24"/>
        </w:rPr>
        <w:t>ОБЯЗАТЕЛЬНЫЕ УЧЕБНЫЕ МАТЕРИАЛЫ ДЛЯ УЧЕНИКА</w:t>
      </w:r>
      <w:r>
        <w:rPr>
          <w:rFonts w:ascii="Arial" w:hAnsi="Arial"/>
          <w:b w:val="0"/>
          <w:i w:val="0"/>
          <w:caps w:val="0"/>
          <w:color w:val="666666"/>
          <w:spacing w:val="0"/>
          <w:sz w:val="24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1. Неменская Л.А. (под ред. Неменского Б.М.). Изобразительное искусство. 1 класс</w:t>
      </w:r>
      <w:r>
        <w:rPr>
          <w:rFonts w:ascii="Arial" w:hAnsi="Arial"/>
          <w:b w:val="0"/>
          <w:i w:val="0"/>
          <w:caps w:val="0"/>
          <w:color w:val="666666"/>
          <w:spacing w:val="0"/>
          <w:sz w:val="24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2. Коротеева Е.И. (под ред. Неменского Б.М.). Изобразительное искусство. 2 класс</w:t>
      </w:r>
      <w:r>
        <w:rPr>
          <w:rFonts w:ascii="Arial" w:hAnsi="Arial"/>
          <w:b w:val="0"/>
          <w:i w:val="0"/>
          <w:caps w:val="0"/>
          <w:color w:val="666666"/>
          <w:spacing w:val="0"/>
          <w:sz w:val="24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3. Горяева Н.А. (под ред. Неменского Б.М.). Изобразительное искусство.</w:t>
      </w:r>
    </w:p>
    <w:p w14:paraId="BA060000">
      <w:pPr>
        <w:spacing w:after="0" w:line="480" w:lineRule="auto"/>
        <w:ind w:firstLine="0" w:left="120"/>
        <w:rPr>
          <w:sz w:val="24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 3 класс</w:t>
      </w:r>
      <w:r>
        <w:rPr>
          <w:rFonts w:ascii="Arial" w:hAnsi="Arial"/>
          <w:b w:val="0"/>
          <w:i w:val="0"/>
          <w:caps w:val="0"/>
          <w:color w:val="666666"/>
          <w:spacing w:val="0"/>
          <w:sz w:val="24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4. Неменская Л.А. (под ред. Неменского Б.М.). Изобразительное искусство. 4 класс</w:t>
      </w:r>
    </w:p>
    <w:p w14:paraId="BB06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sz w:val="24"/>
        </w:rPr>
        <w:t>​</w:t>
      </w:r>
    </w:p>
    <w:p w14:paraId="BC060000">
      <w:pPr>
        <w:spacing w:after="0" w:line="480" w:lineRule="auto"/>
        <w:ind w:firstLine="0" w:left="120"/>
        <w:rPr>
          <w:sz w:val="24"/>
        </w:rPr>
      </w:pPr>
      <w:r>
        <w:rPr>
          <w:rFonts w:ascii="Times New Roman" w:hAnsi="Times New Roman"/>
          <w:b w:val="1"/>
          <w:sz w:val="24"/>
        </w:rPr>
        <w:t>МЕТОДИЧЕСКИЕ МАТЕРИАЛЫ ДЛЯ УЧИТЕЛЯ</w:t>
      </w:r>
    </w:p>
    <w:p w14:paraId="BD060000">
      <w:pPr>
        <w:spacing w:after="0" w:line="480" w:lineRule="auto"/>
        <w:ind w:firstLine="0" w:left="120"/>
        <w:rPr>
          <w:sz w:val="24"/>
        </w:rPr>
      </w:pPr>
      <w:r>
        <w:rPr>
          <w:rFonts w:ascii="Times New Roman" w:hAnsi="Times New Roman"/>
          <w:sz w:val="24"/>
        </w:rPr>
        <w:t>​‌‌​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 Рабочие программы «Изобразительное искусство». Предметная линия учебников под редакцией Б.М. Неменского. 1-4 классы.</w:t>
      </w:r>
    </w:p>
    <w:p w14:paraId="BE06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Авторы: Б.М. Неменский, Л.А. Неменская, НА. Горяева и др.</w:t>
      </w:r>
    </w:p>
    <w:p w14:paraId="BF060000">
      <w:pPr>
        <w:spacing w:after="0" w:line="480" w:lineRule="auto"/>
        <w:ind w:firstLine="0" w:left="120"/>
        <w:rPr>
          <w:sz w:val="24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М.: «Просвещение», 2012 год</w:t>
      </w:r>
    </w:p>
    <w:p w14:paraId="C006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Рабочая программа и технологические карты уроков по учебникам «Изобразительное искусство» 1-4 кл.</w:t>
      </w:r>
    </w:p>
    <w:p w14:paraId="C106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О.В.Павлова, Волгоград, 201 4 год</w:t>
      </w:r>
    </w:p>
    <w:p w14:paraId="C2060000">
      <w:pPr>
        <w:spacing w:after="0" w:line="480" w:lineRule="auto"/>
        <w:ind w:firstLine="0" w:left="120"/>
        <w:rPr>
          <w:sz w:val="24"/>
        </w:rPr>
      </w:pPr>
      <w:r>
        <w:rPr>
          <w:rFonts w:ascii="Times New Roman" w:hAnsi="Times New Roman"/>
          <w:b w:val="1"/>
          <w:sz w:val="24"/>
        </w:rPr>
        <w:t>ЦИФРОВЫЕ ОБРАЗОВАТЕЛЬНЫЕ РЕСУРСЫ И РЕСУРСЫ СЕТИ ИНТЕРНЕТ</w:t>
      </w:r>
    </w:p>
    <w:p w14:paraId="C3060000">
      <w:pPr>
        <w:spacing w:after="0" w:line="480" w:lineRule="auto"/>
        <w:ind w:firstLine="0" w:left="120"/>
        <w:rPr>
          <w:sz w:val="24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</w:rPr>
        <w:t>1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  <w:u w:color="000000" w:val="single"/>
        </w:rPr>
        <w:t>.http://ru/wikipedia/org/wiki</w:t>
      </w:r>
    </w:p>
    <w:p w14:paraId="C4060000">
      <w:pPr>
        <w:spacing w:after="0" w:before="0"/>
        <w:ind w:firstLine="22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</w:rPr>
        <w:t>2.http://moikompas/ru/tags/plastilin    </w:t>
      </w:r>
    </w:p>
    <w:p w14:paraId="C5060000">
      <w:pPr>
        <w:spacing w:after="0" w:before="0"/>
        <w:ind w:firstLine="22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</w:rPr>
        <w:t>3.http://art.thelib.ru/culture/pictures/iskusstvo_yaponii.html</w:t>
      </w:r>
    </w:p>
    <w:p w14:paraId="C6060000">
      <w:pPr>
        <w:spacing w:after="0" w:before="0"/>
        <w:ind w:firstLine="22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</w:rPr>
        <w:t>4.http://www.orientmuseum. ru/art</w:t>
      </w:r>
    </w:p>
    <w:p w14:paraId="C7060000">
      <w:pPr>
        <w:spacing w:after="0" w:line="480" w:lineRule="auto"/>
        <w:ind w:firstLine="0" w:left="120"/>
        <w:rPr>
          <w:sz w:val="24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</w:rPr>
        <w:t>5.http://www/vasnecov/ru</w:t>
      </w:r>
    </w:p>
    <w:p w14:paraId="C8060000">
      <w:pPr>
        <w:spacing w:after="0" w:before="0" w:line="480" w:lineRule="auto"/>
        <w:ind w:firstLine="0" w:left="120"/>
        <w:jc w:val="left"/>
      </w:pPr>
    </w:p>
    <w:p w14:paraId="C9060000">
      <w:pPr>
        <w:sectPr>
          <w:footerReference r:id="rId1" w:type="default"/>
          <w:pgSz w:h="16383" w:orient="portrait" w:w="11906"/>
        </w:sectPr>
      </w:pPr>
    </w:p>
    <w:p w14:paraId="CA060000">
      <w:bookmarkEnd w:id="11"/>
    </w:p>
    <w:sectPr>
      <w:footerReference r:id="rId5" w:type="default"/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</w:pPr>
    <w:r>
      <w:rPr>
        <w:sz w:val="22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1"/>
                          </w:pPr>
                        </w:p>
                      </w:txbxContent>
                    </wps:txbx>
                    <wps:bodyPr anchor="t"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</w:pPr>
    <w:r>
      <w:rPr>
        <w:sz w:val="22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1"/>
                          </w:pPr>
                        </w:p>
                      </w:txbxContent>
                    </wps:txbx>
                    <wps:bodyPr anchor="t"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</w:pPr>
    <w:r>
      <w:rPr>
        <w:sz w:val="22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wrapNone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pStyle w:val="Style_1"/>
                          </w:pPr>
                        </w:p>
                      </w:txbxContent>
                    </wps:txbx>
                    <wps:bodyPr anchor="t"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7000000">
    <w:pPr>
      <w:pStyle w:val="Style_1"/>
    </w:pPr>
    <w:r>
      <w:rPr>
        <w:sz w:val="22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wrapNone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1"/>
                          </w:pPr>
                        </w:p>
                      </w:txbxContent>
                    </wps:txbx>
                    <wps:bodyPr anchor="t"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9000000">
    <w:pPr>
      <w:pStyle w:val="Style_1"/>
    </w:pPr>
    <w:r>
      <w:rPr>
        <w:sz w:val="22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wrapNone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00000">
                          <w:pPr>
                            <w:pStyle w:val="Style_1"/>
                          </w:pPr>
                        </w:p>
                      </w:txbxContent>
                    </wps:txbx>
                    <wps:bodyPr anchor="t"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3_ch" w:type="character">
    <w:name w:val="Normal"/>
    <w:link w:val="Style_3"/>
    <w:rPr>
      <w:rFonts w:asciiTheme="minorAscii" w:hAnsiTheme="minorHAnsi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header"/>
    <w:basedOn w:val="Style_3"/>
    <w:link w:val="Style_5_ch"/>
    <w:pPr>
      <w:tabs>
        <w:tab w:leader="none" w:pos="4680" w:val="center"/>
        <w:tab w:leader="none" w:pos="9360" w:val="right"/>
      </w:tabs>
      <w:ind/>
    </w:pPr>
  </w:style>
  <w:style w:styleId="Style_5_ch" w:type="character">
    <w:name w:val="header"/>
    <w:basedOn w:val="Style_3_ch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3_ch"/>
    <w:link w:val="Style_1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3"/>
    <w:next w:val="Style_3"/>
    <w:link w:val="Style_10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0_ch" w:type="character">
    <w:name w:val="heading 3"/>
    <w:basedOn w:val="Style_3_ch"/>
    <w:link w:val="Style_10"/>
    <w:rPr>
      <w:rFonts w:asciiTheme="majorAscii" w:hAnsiTheme="majorHAnsi"/>
      <w:b w:val="1"/>
      <w:color w:themeColor="accent1" w:val="4F81BD"/>
    </w:rPr>
  </w:style>
  <w:style w:styleId="Style_11" w:type="paragraph">
    <w:name w:val="Normal Indent"/>
    <w:basedOn w:val="Style_3"/>
    <w:link w:val="Style_11_ch"/>
    <w:pPr>
      <w:ind w:firstLine="0" w:left="720"/>
    </w:pPr>
  </w:style>
  <w:style w:styleId="Style_11_ch" w:type="character">
    <w:name w:val="Normal Indent"/>
    <w:basedOn w:val="Style_3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caption"/>
    <w:basedOn w:val="Style_3"/>
    <w:next w:val="Style_3"/>
    <w:link w:val="Style_13_ch"/>
    <w:pPr>
      <w:spacing w:line="240" w:lineRule="auto"/>
      <w:ind/>
    </w:pPr>
    <w:rPr>
      <w:b w:val="1"/>
      <w:color w:themeColor="accent1" w:val="4F81BD"/>
      <w:sz w:val="18"/>
    </w:rPr>
  </w:style>
  <w:style w:styleId="Style_13_ch" w:type="character">
    <w:name w:val="caption"/>
    <w:basedOn w:val="Style_3_ch"/>
    <w:link w:val="Style_13"/>
    <w:rPr>
      <w:b w:val="1"/>
      <w:color w:themeColor="accent1" w:val="4F81BD"/>
      <w:sz w:val="18"/>
    </w:rPr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Emphasis"/>
    <w:basedOn w:val="Style_12"/>
    <w:link w:val="Style_16_ch"/>
    <w:rPr>
      <w:i w:val="1"/>
    </w:rPr>
  </w:style>
  <w:style w:styleId="Style_16_ch" w:type="character">
    <w:name w:val="Emphasis"/>
    <w:basedOn w:val="Style_12_ch"/>
    <w:link w:val="Style_16"/>
    <w:rPr>
      <w:i w:val="1"/>
    </w:rPr>
  </w:style>
  <w:style w:styleId="Style_17" w:type="paragraph">
    <w:name w:val="heading 1"/>
    <w:basedOn w:val="Style_3"/>
    <w:next w:val="Style_3"/>
    <w:link w:val="Style_17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7_ch" w:type="character">
    <w:name w:val="heading 1"/>
    <w:basedOn w:val="Style_3_ch"/>
    <w:link w:val="Style_17"/>
    <w:rPr>
      <w:rFonts w:asciiTheme="majorAscii" w:hAnsiTheme="majorHAnsi"/>
      <w:b w:val="1"/>
      <w:color w:themeColor="accent1" w:themeShade="BF" w:val="376092"/>
      <w:sz w:val="28"/>
    </w:rPr>
  </w:style>
  <w:style w:styleId="Style_18" w:type="paragraph">
    <w:name w:val="Hyperlink"/>
    <w:basedOn w:val="Style_12"/>
    <w:link w:val="Style_18_ch"/>
    <w:rPr>
      <w:color w:themeColor="hyperlink" w:val="0000FF"/>
      <w:u w:val="single"/>
    </w:rPr>
  </w:style>
  <w:style w:styleId="Style_18_ch" w:type="character">
    <w:name w:val="Hyperlink"/>
    <w:basedOn w:val="Style_12_ch"/>
    <w:link w:val="Style_18"/>
    <w:rPr>
      <w:color w:themeColor="hyperlink"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basedOn w:val="Style_3"/>
    <w:next w:val="Style_3"/>
    <w:link w:val="Style_25_ch"/>
    <w:uiPriority w:val="11"/>
    <w:qFormat/>
    <w:pPr>
      <w:ind w:firstLine="0" w:left="86"/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25_ch" w:type="character">
    <w:name w:val="Subtitle"/>
    <w:basedOn w:val="Style_3_ch"/>
    <w:link w:val="Style_25"/>
    <w:rPr>
      <w:rFonts w:asciiTheme="majorAscii" w:hAnsiTheme="majorHAnsi"/>
      <w:i w:val="1"/>
      <w:color w:themeColor="accent1" w:val="4F81BD"/>
      <w:spacing w:val="15"/>
      <w:sz w:val="24"/>
    </w:rPr>
  </w:style>
  <w:style w:styleId="Style_26" w:type="paragraph">
    <w:name w:val="Title"/>
    <w:basedOn w:val="Style_3"/>
    <w:next w:val="Style_3"/>
    <w:link w:val="Style_26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26_ch" w:type="character">
    <w:name w:val="Title"/>
    <w:basedOn w:val="Style_3_ch"/>
    <w:link w:val="Style_26"/>
    <w:rPr>
      <w:rFonts w:asciiTheme="majorAscii" w:hAnsiTheme="majorHAnsi"/>
      <w:color w:themeColor="text2" w:themeShade="BF" w:val="17375E"/>
      <w:spacing w:val="5"/>
      <w:sz w:val="52"/>
    </w:rPr>
  </w:style>
  <w:style w:styleId="Style_27" w:type="paragraph">
    <w:name w:val="heading 4"/>
    <w:basedOn w:val="Style_3"/>
    <w:next w:val="Style_3"/>
    <w:link w:val="Style_27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7_ch" w:type="character">
    <w:name w:val="heading 4"/>
    <w:basedOn w:val="Style_3_ch"/>
    <w:link w:val="Style_27"/>
    <w:rPr>
      <w:rFonts w:asciiTheme="majorAscii" w:hAnsiTheme="majorHAnsi"/>
      <w:b w:val="1"/>
      <w:i w:val="1"/>
      <w:color w:themeColor="accent1" w:val="4F81BD"/>
    </w:rPr>
  </w:style>
  <w:style w:styleId="Style_28" w:type="paragraph">
    <w:name w:val="heading 2"/>
    <w:basedOn w:val="Style_3"/>
    <w:next w:val="Style_3"/>
    <w:link w:val="Style_28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8_ch" w:type="character">
    <w:name w:val="heading 2"/>
    <w:basedOn w:val="Style_3_ch"/>
    <w:link w:val="Style_28"/>
    <w:rPr>
      <w:rFonts w:asciiTheme="majorAscii" w:hAnsiTheme="majorHAnsi"/>
      <w:b w:val="1"/>
      <w:color w:themeColor="accent1" w:val="4F81BD"/>
      <w:sz w:val="26"/>
    </w:r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Grid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numbering.xml" Type="http://schemas.openxmlformats.org/officeDocument/2006/relationships/numbering"/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9" Target="styles.xml" Type="http://schemas.openxmlformats.org/officeDocument/2006/relationships/styles"/>
  <Relationship Id="rId8" Target="settings.xml" Type="http://schemas.openxmlformats.org/officeDocument/2006/relationships/settings"/>
  <Relationship Id="rId7" Target="fontTable.xml" Type="http://schemas.openxmlformats.org/officeDocument/2006/relationships/fontTable"/>
  <Relationship Id="rId6" Target="media/1.jpeg" Type="http://schemas.openxmlformats.org/officeDocument/2006/relationships/image"/>
  <Relationship Id="rId5" Target="footer5.xml" Type="http://schemas.openxmlformats.org/officeDocument/2006/relationships/footer"/>
  <Relationship Id="rId4" Target="footer4.xml" Type="http://schemas.openxmlformats.org/officeDocument/2006/relationships/footer"/>
  <Relationship Id="rId12" Target="theme/theme1.xml" Type="http://schemas.openxmlformats.org/officeDocument/2006/relationships/them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2025-10-14T12:33:13Z</dcterms:modified>
</cp:coreProperties>
</file>